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4EF5" w:rsidRPr="00D527A8" w:rsidRDefault="009E4EF5" w:rsidP="00D527A8">
      <w:pPr>
        <w:ind w:right="-143"/>
        <w:rPr>
          <w:sz w:val="28"/>
          <w:szCs w:val="28"/>
        </w:rPr>
      </w:pPr>
    </w:p>
    <w:p w:rsidR="009C05D2" w:rsidRDefault="009C05D2" w:rsidP="009C05D2">
      <w:pPr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                                                            «УТВЕРЖДЕН</w:t>
      </w:r>
    </w:p>
    <w:p w:rsidR="009C05D2" w:rsidRDefault="009C05D2" w:rsidP="009C05D2">
      <w:pPr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                                                              постановлением администрации </w:t>
      </w:r>
    </w:p>
    <w:p w:rsidR="009C05D2" w:rsidRDefault="009C05D2" w:rsidP="009C05D2">
      <w:pPr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                                                              Шекснинского муниципального района   </w:t>
      </w:r>
    </w:p>
    <w:p w:rsidR="009C05D2" w:rsidRDefault="009C05D2" w:rsidP="009E4EF5">
      <w:pPr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                                                              </w:t>
      </w:r>
      <w:r w:rsidR="000F63AF">
        <w:rPr>
          <w:color w:val="000000"/>
          <w:sz w:val="28"/>
          <w:szCs w:val="34"/>
        </w:rPr>
        <w:t xml:space="preserve">от </w:t>
      </w:r>
      <w:r w:rsidRPr="009C05D2">
        <w:rPr>
          <w:color w:val="000000"/>
          <w:sz w:val="28"/>
          <w:szCs w:val="34"/>
          <w:u w:val="single"/>
        </w:rPr>
        <w:t>27.04.2015 г.</w:t>
      </w:r>
      <w:r>
        <w:rPr>
          <w:color w:val="000000"/>
          <w:sz w:val="28"/>
          <w:szCs w:val="34"/>
        </w:rPr>
        <w:t xml:space="preserve"> № </w:t>
      </w:r>
      <w:r w:rsidRPr="009C05D2">
        <w:rPr>
          <w:color w:val="000000"/>
          <w:sz w:val="28"/>
          <w:szCs w:val="34"/>
          <w:u w:val="single"/>
        </w:rPr>
        <w:t>545</w:t>
      </w:r>
    </w:p>
    <w:p w:rsidR="009C05D2" w:rsidRPr="009C05D2" w:rsidRDefault="009C05D2" w:rsidP="009E4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A53D32">
        <w:rPr>
          <w:color w:val="000000"/>
          <w:sz w:val="28"/>
          <w:szCs w:val="28"/>
        </w:rPr>
        <w:t xml:space="preserve">  </w:t>
      </w:r>
      <w:r w:rsidRPr="009C05D2">
        <w:rPr>
          <w:color w:val="000000"/>
          <w:sz w:val="28"/>
          <w:szCs w:val="28"/>
        </w:rPr>
        <w:t>(приложение 1)</w:t>
      </w:r>
    </w:p>
    <w:p w:rsidR="009C05D2" w:rsidRDefault="009C05D2" w:rsidP="00D527A8">
      <w:pPr>
        <w:rPr>
          <w:b/>
          <w:color w:val="000000"/>
          <w:sz w:val="28"/>
          <w:szCs w:val="28"/>
        </w:rPr>
      </w:pPr>
    </w:p>
    <w:p w:rsidR="0063038A" w:rsidRPr="003D0537" w:rsidRDefault="0063038A" w:rsidP="009E4EF5">
      <w:pPr>
        <w:jc w:val="center"/>
        <w:rPr>
          <w:b/>
          <w:color w:val="000000"/>
          <w:sz w:val="28"/>
          <w:szCs w:val="28"/>
        </w:rPr>
      </w:pPr>
      <w:r w:rsidRPr="003D0537">
        <w:rPr>
          <w:b/>
          <w:color w:val="000000"/>
          <w:sz w:val="28"/>
          <w:szCs w:val="28"/>
        </w:rPr>
        <w:t>Положение</w:t>
      </w:r>
    </w:p>
    <w:p w:rsidR="00B53867" w:rsidRDefault="0063038A" w:rsidP="009C05D2">
      <w:pPr>
        <w:jc w:val="center"/>
        <w:rPr>
          <w:b/>
          <w:color w:val="000000"/>
          <w:sz w:val="28"/>
          <w:szCs w:val="28"/>
        </w:rPr>
      </w:pPr>
      <w:r w:rsidRPr="003D0537">
        <w:rPr>
          <w:b/>
          <w:color w:val="000000"/>
          <w:sz w:val="28"/>
          <w:szCs w:val="28"/>
        </w:rPr>
        <w:t>о проведении районного конкурса «Предприниматель года»</w:t>
      </w:r>
    </w:p>
    <w:p w:rsidR="00D527A8" w:rsidRPr="00D527A8" w:rsidRDefault="00D527A8" w:rsidP="009C05D2">
      <w:pPr>
        <w:jc w:val="center"/>
        <w:rPr>
          <w:color w:val="000000"/>
          <w:sz w:val="28"/>
          <w:szCs w:val="28"/>
        </w:rPr>
      </w:pPr>
      <w:r w:rsidRPr="00D527A8">
        <w:rPr>
          <w:color w:val="000000"/>
          <w:sz w:val="28"/>
          <w:szCs w:val="28"/>
        </w:rPr>
        <w:t xml:space="preserve">(в ред. Постановлений администрации Шекснинского муниципального района </w:t>
      </w:r>
      <w:r>
        <w:rPr>
          <w:color w:val="000000"/>
          <w:sz w:val="28"/>
          <w:szCs w:val="28"/>
        </w:rPr>
        <w:t xml:space="preserve">от 09.04.2018 №417, от 16.05.2018 №584, </w:t>
      </w:r>
      <w:r w:rsidRPr="009261C9">
        <w:rPr>
          <w:color w:val="000000"/>
          <w:sz w:val="28"/>
          <w:szCs w:val="28"/>
        </w:rPr>
        <w:t>от 07.05.2019 №</w:t>
      </w:r>
      <w:r>
        <w:rPr>
          <w:color w:val="000000"/>
          <w:sz w:val="28"/>
          <w:szCs w:val="28"/>
        </w:rPr>
        <w:t xml:space="preserve"> </w:t>
      </w:r>
      <w:r w:rsidR="009261C9" w:rsidRPr="009261C9">
        <w:rPr>
          <w:color w:val="000000"/>
          <w:sz w:val="28"/>
          <w:szCs w:val="28"/>
        </w:rPr>
        <w:t>496</w:t>
      </w:r>
      <w:r>
        <w:rPr>
          <w:color w:val="000000"/>
          <w:sz w:val="28"/>
          <w:szCs w:val="28"/>
        </w:rPr>
        <w:t>)</w:t>
      </w:r>
    </w:p>
    <w:p w:rsidR="009C05D2" w:rsidRPr="009C05D2" w:rsidRDefault="009C05D2" w:rsidP="009C05D2">
      <w:pPr>
        <w:jc w:val="center"/>
        <w:rPr>
          <w:b/>
          <w:color w:val="000000"/>
          <w:sz w:val="28"/>
          <w:szCs w:val="28"/>
        </w:rPr>
      </w:pPr>
    </w:p>
    <w:p w:rsidR="0063038A" w:rsidRPr="00787F1A" w:rsidRDefault="0063038A" w:rsidP="00787F1A">
      <w:pPr>
        <w:pStyle w:val="af0"/>
        <w:numPr>
          <w:ilvl w:val="0"/>
          <w:numId w:val="15"/>
        </w:numPr>
        <w:ind w:firstLine="2050"/>
        <w:rPr>
          <w:b/>
          <w:color w:val="000000"/>
          <w:sz w:val="28"/>
          <w:szCs w:val="34"/>
        </w:rPr>
      </w:pPr>
      <w:r w:rsidRPr="00787F1A">
        <w:rPr>
          <w:b/>
          <w:color w:val="000000"/>
          <w:sz w:val="28"/>
          <w:szCs w:val="34"/>
        </w:rPr>
        <w:t>Общее положение</w:t>
      </w:r>
    </w:p>
    <w:p w:rsidR="006E18A7" w:rsidRDefault="006E18A7" w:rsidP="006E18A7">
      <w:pPr>
        <w:spacing w:line="240" w:lineRule="atLeast"/>
        <w:jc w:val="both"/>
        <w:rPr>
          <w:color w:val="000000"/>
          <w:sz w:val="28"/>
          <w:szCs w:val="34"/>
        </w:rPr>
      </w:pPr>
    </w:p>
    <w:p w:rsidR="006E18A7" w:rsidRDefault="00A32721" w:rsidP="00A32721">
      <w:pPr>
        <w:pStyle w:val="af0"/>
        <w:spacing w:line="240" w:lineRule="atLeast"/>
        <w:ind w:left="0" w:firstLine="709"/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>1.1.</w:t>
      </w:r>
      <w:r w:rsidR="006E18A7" w:rsidRPr="006E18A7">
        <w:rPr>
          <w:color w:val="000000"/>
          <w:sz w:val="28"/>
          <w:szCs w:val="34"/>
        </w:rPr>
        <w:t xml:space="preserve"> </w:t>
      </w:r>
      <w:r>
        <w:rPr>
          <w:color w:val="000000"/>
          <w:sz w:val="28"/>
          <w:szCs w:val="34"/>
        </w:rPr>
        <w:t xml:space="preserve"> </w:t>
      </w:r>
      <w:r w:rsidR="0063038A" w:rsidRPr="006E18A7">
        <w:rPr>
          <w:color w:val="000000"/>
          <w:sz w:val="28"/>
          <w:szCs w:val="34"/>
        </w:rPr>
        <w:t>Конкурс предприятий и организаций малого и среднего бизнеса</w:t>
      </w:r>
      <w:r w:rsidR="00621FDE" w:rsidRPr="006E18A7">
        <w:rPr>
          <w:color w:val="000000"/>
          <w:sz w:val="28"/>
          <w:szCs w:val="34"/>
        </w:rPr>
        <w:t>, индивидуальных предпринимателей «Предприниматель года» проводится ежегодно администрацией Шекснинского муниципального района.</w:t>
      </w:r>
    </w:p>
    <w:p w:rsidR="00764915" w:rsidRPr="00764915" w:rsidRDefault="00621FDE" w:rsidP="00A32721">
      <w:pPr>
        <w:pStyle w:val="af0"/>
        <w:numPr>
          <w:ilvl w:val="1"/>
          <w:numId w:val="14"/>
        </w:numPr>
        <w:spacing w:line="240" w:lineRule="atLeast"/>
        <w:ind w:left="0" w:firstLine="709"/>
        <w:jc w:val="both"/>
        <w:rPr>
          <w:color w:val="000000"/>
          <w:sz w:val="28"/>
          <w:szCs w:val="34"/>
        </w:rPr>
      </w:pPr>
      <w:r w:rsidRPr="006E18A7">
        <w:rPr>
          <w:color w:val="000000"/>
          <w:sz w:val="28"/>
          <w:szCs w:val="28"/>
        </w:rPr>
        <w:t xml:space="preserve">Финансирование конкурса проводится в рамках реализации подпрограммы </w:t>
      </w:r>
      <w:r w:rsidRPr="006E18A7">
        <w:rPr>
          <w:sz w:val="28"/>
          <w:szCs w:val="28"/>
        </w:rPr>
        <w:t xml:space="preserve">«Развитие малого и среднего предпринимательства на территории Шекснинского муниципального района» муниципальной программы </w:t>
      </w:r>
      <w:r w:rsidRPr="006E18A7">
        <w:rPr>
          <w:bCs/>
          <w:color w:val="000000"/>
          <w:sz w:val="28"/>
          <w:szCs w:val="28"/>
        </w:rPr>
        <w:t>«Экономическое</w:t>
      </w:r>
      <w:r w:rsidR="00764915">
        <w:rPr>
          <w:bCs/>
          <w:color w:val="000000"/>
          <w:sz w:val="28"/>
          <w:szCs w:val="28"/>
        </w:rPr>
        <w:t xml:space="preserve">    </w:t>
      </w:r>
      <w:r w:rsidRPr="006E18A7">
        <w:rPr>
          <w:bCs/>
          <w:color w:val="000000"/>
          <w:sz w:val="28"/>
          <w:szCs w:val="28"/>
        </w:rPr>
        <w:t xml:space="preserve"> развитие</w:t>
      </w:r>
      <w:r w:rsidR="00764915">
        <w:rPr>
          <w:bCs/>
          <w:color w:val="000000"/>
          <w:sz w:val="28"/>
          <w:szCs w:val="28"/>
        </w:rPr>
        <w:t xml:space="preserve">    </w:t>
      </w:r>
      <w:r w:rsidRPr="006E18A7">
        <w:rPr>
          <w:bCs/>
          <w:color w:val="000000"/>
          <w:sz w:val="28"/>
          <w:szCs w:val="28"/>
        </w:rPr>
        <w:t xml:space="preserve"> Шекснинского</w:t>
      </w:r>
      <w:r w:rsidR="00764915">
        <w:rPr>
          <w:bCs/>
          <w:color w:val="000000"/>
          <w:sz w:val="28"/>
          <w:szCs w:val="28"/>
        </w:rPr>
        <w:t xml:space="preserve">    </w:t>
      </w:r>
      <w:r w:rsidRPr="006E18A7">
        <w:rPr>
          <w:bCs/>
          <w:color w:val="000000"/>
          <w:sz w:val="28"/>
          <w:szCs w:val="28"/>
        </w:rPr>
        <w:t xml:space="preserve"> муниципального</w:t>
      </w:r>
      <w:r w:rsidR="00764915">
        <w:rPr>
          <w:bCs/>
          <w:color w:val="000000"/>
          <w:sz w:val="28"/>
          <w:szCs w:val="28"/>
        </w:rPr>
        <w:t xml:space="preserve">  </w:t>
      </w:r>
      <w:r w:rsidRPr="006E18A7">
        <w:rPr>
          <w:bCs/>
          <w:color w:val="000000"/>
          <w:sz w:val="28"/>
          <w:szCs w:val="28"/>
        </w:rPr>
        <w:t xml:space="preserve"> района</w:t>
      </w:r>
      <w:r w:rsidR="00764915">
        <w:rPr>
          <w:bCs/>
          <w:color w:val="000000"/>
          <w:sz w:val="28"/>
          <w:szCs w:val="28"/>
        </w:rPr>
        <w:t xml:space="preserve">   </w:t>
      </w:r>
      <w:r w:rsidRPr="006E18A7">
        <w:rPr>
          <w:bCs/>
          <w:color w:val="000000"/>
          <w:sz w:val="28"/>
          <w:szCs w:val="28"/>
        </w:rPr>
        <w:t xml:space="preserve"> </w:t>
      </w:r>
      <w:proofErr w:type="gramStart"/>
      <w:r w:rsidR="004F791B" w:rsidRPr="006E18A7">
        <w:rPr>
          <w:bCs/>
          <w:color w:val="000000"/>
          <w:sz w:val="28"/>
          <w:szCs w:val="28"/>
        </w:rPr>
        <w:t>на</w:t>
      </w:r>
      <w:proofErr w:type="gramEnd"/>
    </w:p>
    <w:p w:rsidR="00621FDE" w:rsidRPr="00764915" w:rsidRDefault="004F791B" w:rsidP="00764915">
      <w:pPr>
        <w:spacing w:line="240" w:lineRule="atLeast"/>
        <w:jc w:val="both"/>
        <w:rPr>
          <w:color w:val="000000"/>
          <w:sz w:val="28"/>
          <w:szCs w:val="34"/>
        </w:rPr>
      </w:pPr>
      <w:r w:rsidRPr="00764915">
        <w:rPr>
          <w:bCs/>
          <w:color w:val="000000"/>
          <w:sz w:val="28"/>
          <w:szCs w:val="28"/>
        </w:rPr>
        <w:t>2015– 2020</w:t>
      </w:r>
      <w:r w:rsidR="00621FDE" w:rsidRPr="00764915">
        <w:rPr>
          <w:bCs/>
          <w:color w:val="000000"/>
          <w:sz w:val="28"/>
          <w:szCs w:val="28"/>
        </w:rPr>
        <w:t xml:space="preserve"> годы» </w:t>
      </w:r>
      <w:r w:rsidR="00621FDE" w:rsidRPr="00764915">
        <w:rPr>
          <w:sz w:val="28"/>
          <w:szCs w:val="28"/>
        </w:rPr>
        <w:t>и привлеченных средств участников конкурса.</w:t>
      </w:r>
    </w:p>
    <w:p w:rsidR="00621FDE" w:rsidRPr="00621FDE" w:rsidRDefault="00621FDE" w:rsidP="00621FDE">
      <w:pPr>
        <w:jc w:val="both"/>
        <w:rPr>
          <w:color w:val="000000"/>
          <w:sz w:val="28"/>
          <w:szCs w:val="28"/>
        </w:rPr>
      </w:pPr>
    </w:p>
    <w:p w:rsidR="00621FDE" w:rsidRPr="00A32721" w:rsidRDefault="00621FDE" w:rsidP="00787F1A">
      <w:pPr>
        <w:pStyle w:val="af0"/>
        <w:numPr>
          <w:ilvl w:val="0"/>
          <w:numId w:val="14"/>
        </w:numPr>
        <w:ind w:firstLine="2669"/>
        <w:rPr>
          <w:b/>
          <w:color w:val="000000"/>
          <w:sz w:val="28"/>
          <w:szCs w:val="34"/>
        </w:rPr>
      </w:pPr>
      <w:r w:rsidRPr="00A32721">
        <w:rPr>
          <w:b/>
          <w:color w:val="000000"/>
          <w:sz w:val="28"/>
          <w:szCs w:val="34"/>
        </w:rPr>
        <w:t>Цель и задачи конкурса</w:t>
      </w:r>
    </w:p>
    <w:p w:rsidR="00764915" w:rsidRDefault="00764915" w:rsidP="00764915">
      <w:pPr>
        <w:jc w:val="both"/>
        <w:rPr>
          <w:b/>
          <w:color w:val="000000"/>
          <w:sz w:val="28"/>
          <w:szCs w:val="34"/>
        </w:rPr>
      </w:pPr>
    </w:p>
    <w:p w:rsidR="00621FDE" w:rsidRPr="00764915" w:rsidRDefault="00621FDE" w:rsidP="009261C9">
      <w:pPr>
        <w:pStyle w:val="af0"/>
        <w:numPr>
          <w:ilvl w:val="1"/>
          <w:numId w:val="17"/>
        </w:numPr>
        <w:jc w:val="both"/>
        <w:rPr>
          <w:color w:val="000000"/>
          <w:sz w:val="28"/>
          <w:szCs w:val="34"/>
        </w:rPr>
      </w:pPr>
      <w:r w:rsidRPr="00764915">
        <w:rPr>
          <w:color w:val="000000"/>
          <w:sz w:val="28"/>
          <w:szCs w:val="34"/>
        </w:rPr>
        <w:t>Цель конкурса:</w:t>
      </w:r>
    </w:p>
    <w:p w:rsidR="00621FDE" w:rsidRDefault="004F791B" w:rsidP="00E87368">
      <w:pPr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</w:t>
      </w:r>
      <w:r w:rsidR="00764915">
        <w:rPr>
          <w:color w:val="000000"/>
          <w:sz w:val="28"/>
          <w:szCs w:val="34"/>
        </w:rPr>
        <w:t xml:space="preserve">     </w:t>
      </w:r>
      <w:r w:rsidR="00621FDE">
        <w:rPr>
          <w:color w:val="000000"/>
          <w:sz w:val="28"/>
          <w:szCs w:val="34"/>
        </w:rPr>
        <w:t>пропаганда до</w:t>
      </w:r>
      <w:r w:rsidR="00E14267">
        <w:rPr>
          <w:color w:val="000000"/>
          <w:sz w:val="28"/>
          <w:szCs w:val="34"/>
        </w:rPr>
        <w:t>с</w:t>
      </w:r>
      <w:r w:rsidR="00621FDE">
        <w:rPr>
          <w:color w:val="000000"/>
          <w:sz w:val="28"/>
          <w:szCs w:val="34"/>
        </w:rPr>
        <w:t>тижений, роли и места малого и среднего бизнеса в социально-экономическом развитии района, популяризация передового опыта предпринимательской деятельности</w:t>
      </w:r>
      <w:r w:rsidR="00E14267">
        <w:rPr>
          <w:color w:val="000000"/>
          <w:sz w:val="28"/>
          <w:szCs w:val="34"/>
        </w:rPr>
        <w:t>;</w:t>
      </w:r>
    </w:p>
    <w:p w:rsidR="000232DC" w:rsidRDefault="004F791B" w:rsidP="00E87368">
      <w:pPr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</w:t>
      </w:r>
      <w:r w:rsidR="00764915">
        <w:rPr>
          <w:color w:val="000000"/>
          <w:sz w:val="28"/>
          <w:szCs w:val="34"/>
        </w:rPr>
        <w:t xml:space="preserve">      </w:t>
      </w:r>
      <w:r w:rsidR="000232DC">
        <w:rPr>
          <w:color w:val="000000"/>
          <w:sz w:val="28"/>
          <w:szCs w:val="34"/>
        </w:rPr>
        <w:t>пропаганда бизнеса и предпринимательства в Шекснинском муниципальном районе как эффективной общественной и социальной самореализации граждан;</w:t>
      </w:r>
    </w:p>
    <w:p w:rsidR="00764915" w:rsidRDefault="004F791B" w:rsidP="00764915">
      <w:pPr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</w:t>
      </w:r>
      <w:r w:rsidR="00764915">
        <w:rPr>
          <w:color w:val="000000"/>
          <w:sz w:val="28"/>
          <w:szCs w:val="34"/>
        </w:rPr>
        <w:t xml:space="preserve">      </w:t>
      </w:r>
      <w:r w:rsidR="000232DC">
        <w:rPr>
          <w:color w:val="000000"/>
          <w:sz w:val="28"/>
          <w:szCs w:val="34"/>
        </w:rPr>
        <w:t>содействие общественному признанию достижений лучших представителей деловых кругов района.</w:t>
      </w:r>
    </w:p>
    <w:p w:rsidR="006836B0" w:rsidRPr="00764915" w:rsidRDefault="006836B0" w:rsidP="009261C9">
      <w:pPr>
        <w:pStyle w:val="af0"/>
        <w:numPr>
          <w:ilvl w:val="1"/>
          <w:numId w:val="17"/>
        </w:numPr>
        <w:jc w:val="both"/>
        <w:rPr>
          <w:color w:val="000000"/>
          <w:sz w:val="28"/>
          <w:szCs w:val="34"/>
        </w:rPr>
      </w:pPr>
      <w:r w:rsidRPr="00764915">
        <w:rPr>
          <w:sz w:val="28"/>
          <w:szCs w:val="28"/>
        </w:rPr>
        <w:t>Задачи конкурса:</w:t>
      </w:r>
    </w:p>
    <w:p w:rsidR="006836B0" w:rsidRPr="00980E95" w:rsidRDefault="004F791B" w:rsidP="00E8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9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836B0" w:rsidRPr="00980E95">
        <w:rPr>
          <w:sz w:val="28"/>
          <w:szCs w:val="28"/>
        </w:rPr>
        <w:t>активное содействие формированию в общественном сознании положительного образа предпринимателя;</w:t>
      </w:r>
    </w:p>
    <w:p w:rsidR="006836B0" w:rsidRPr="00980E95" w:rsidRDefault="004F791B" w:rsidP="00E8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7368">
        <w:rPr>
          <w:sz w:val="28"/>
          <w:szCs w:val="28"/>
        </w:rPr>
        <w:t xml:space="preserve"> </w:t>
      </w:r>
      <w:r w:rsidR="00764915">
        <w:rPr>
          <w:sz w:val="28"/>
          <w:szCs w:val="28"/>
        </w:rPr>
        <w:t xml:space="preserve">      </w:t>
      </w:r>
      <w:r w:rsidR="006836B0" w:rsidRPr="00980E95">
        <w:rPr>
          <w:sz w:val="28"/>
          <w:szCs w:val="28"/>
        </w:rPr>
        <w:t>создание благоприятного общественного климата для развития производства товаров и услуг;</w:t>
      </w:r>
    </w:p>
    <w:p w:rsidR="006836B0" w:rsidRPr="00980E95" w:rsidRDefault="004F791B" w:rsidP="00E8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915">
        <w:rPr>
          <w:sz w:val="28"/>
          <w:szCs w:val="28"/>
        </w:rPr>
        <w:t xml:space="preserve">      </w:t>
      </w:r>
      <w:r w:rsidR="006836B0" w:rsidRPr="00980E95">
        <w:rPr>
          <w:sz w:val="28"/>
          <w:szCs w:val="28"/>
        </w:rPr>
        <w:t>выявление представителей малого и среднего бизнеса, добившихся наибольших успехов в своей деятельности;</w:t>
      </w:r>
    </w:p>
    <w:p w:rsidR="006836B0" w:rsidRPr="00980E95" w:rsidRDefault="004F791B" w:rsidP="00E8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915">
        <w:rPr>
          <w:sz w:val="28"/>
          <w:szCs w:val="28"/>
        </w:rPr>
        <w:t xml:space="preserve">      </w:t>
      </w:r>
      <w:r w:rsidR="006836B0" w:rsidRPr="00980E95">
        <w:rPr>
          <w:sz w:val="28"/>
          <w:szCs w:val="28"/>
        </w:rPr>
        <w:t>систематизация работы лучших представителей предприятий и частных предпринимателей для дальнейшего распространения и привлечения широких слоев населения к предпринимательской деятельности;</w:t>
      </w:r>
    </w:p>
    <w:p w:rsidR="006836B0" w:rsidRPr="00980E95" w:rsidRDefault="004F791B" w:rsidP="00E8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915">
        <w:rPr>
          <w:sz w:val="28"/>
          <w:szCs w:val="28"/>
        </w:rPr>
        <w:t xml:space="preserve">      </w:t>
      </w:r>
      <w:r w:rsidR="006836B0" w:rsidRPr="00980E95">
        <w:rPr>
          <w:sz w:val="28"/>
          <w:szCs w:val="28"/>
        </w:rPr>
        <w:t>стимулирование предприятий и организаций, предпринимателей к участию в социально-культурных программах;</w:t>
      </w:r>
    </w:p>
    <w:p w:rsidR="006836B0" w:rsidRPr="00980E95" w:rsidRDefault="004F791B" w:rsidP="00E873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64915">
        <w:rPr>
          <w:sz w:val="28"/>
          <w:szCs w:val="28"/>
        </w:rPr>
        <w:t xml:space="preserve">       </w:t>
      </w:r>
      <w:r w:rsidR="006836B0" w:rsidRPr="00980E95">
        <w:rPr>
          <w:sz w:val="28"/>
          <w:szCs w:val="28"/>
        </w:rPr>
        <w:t>раскрытие кадрового потенциала предприятий и организаций региона, обеспечение общественного признания заслуг персонала в развитии</w:t>
      </w:r>
      <w:r w:rsidR="00BF01AA">
        <w:rPr>
          <w:sz w:val="28"/>
          <w:szCs w:val="28"/>
        </w:rPr>
        <w:t xml:space="preserve"> своих предприятий и организаций</w:t>
      </w:r>
      <w:r w:rsidR="006836B0" w:rsidRPr="00980E95">
        <w:rPr>
          <w:sz w:val="28"/>
          <w:szCs w:val="28"/>
        </w:rPr>
        <w:t>;</w:t>
      </w:r>
    </w:p>
    <w:p w:rsidR="006836B0" w:rsidRPr="00980E95" w:rsidRDefault="004F791B" w:rsidP="00E87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915">
        <w:rPr>
          <w:sz w:val="28"/>
          <w:szCs w:val="28"/>
        </w:rPr>
        <w:t xml:space="preserve">      </w:t>
      </w:r>
      <w:r w:rsidR="006836B0" w:rsidRPr="00980E95">
        <w:rPr>
          <w:sz w:val="28"/>
          <w:szCs w:val="28"/>
        </w:rPr>
        <w:t>формирование новых механизмов поддержки и развития регионального предпринимательства.</w:t>
      </w:r>
    </w:p>
    <w:p w:rsidR="00E87368" w:rsidRDefault="00E87368" w:rsidP="00E87368">
      <w:pPr>
        <w:jc w:val="center"/>
        <w:rPr>
          <w:b/>
          <w:sz w:val="28"/>
          <w:szCs w:val="28"/>
        </w:rPr>
      </w:pPr>
      <w:bookmarkStart w:id="0" w:name="bookmark1"/>
    </w:p>
    <w:p w:rsidR="006836B0" w:rsidRPr="00787F1A" w:rsidRDefault="00764915" w:rsidP="00787F1A">
      <w:pPr>
        <w:pStyle w:val="af0"/>
        <w:numPr>
          <w:ilvl w:val="0"/>
          <w:numId w:val="6"/>
        </w:numPr>
        <w:ind w:firstLine="2669"/>
        <w:rPr>
          <w:b/>
          <w:sz w:val="28"/>
          <w:szCs w:val="28"/>
        </w:rPr>
      </w:pPr>
      <w:r w:rsidRPr="00787F1A">
        <w:rPr>
          <w:b/>
          <w:sz w:val="28"/>
          <w:szCs w:val="28"/>
        </w:rPr>
        <w:t>Оргкомитет к</w:t>
      </w:r>
      <w:r w:rsidR="006836B0" w:rsidRPr="00787F1A">
        <w:rPr>
          <w:b/>
          <w:sz w:val="28"/>
          <w:szCs w:val="28"/>
        </w:rPr>
        <w:t>онкурса</w:t>
      </w:r>
      <w:bookmarkEnd w:id="0"/>
    </w:p>
    <w:p w:rsidR="002A74FA" w:rsidRPr="002A74FA" w:rsidRDefault="002A74FA" w:rsidP="002A74FA">
      <w:pPr>
        <w:pStyle w:val="af0"/>
        <w:ind w:left="450"/>
        <w:rPr>
          <w:b/>
          <w:sz w:val="28"/>
          <w:szCs w:val="28"/>
        </w:rPr>
      </w:pPr>
    </w:p>
    <w:p w:rsidR="00764915" w:rsidRDefault="006836B0" w:rsidP="00764915">
      <w:pPr>
        <w:pStyle w:val="af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64915">
        <w:rPr>
          <w:sz w:val="28"/>
          <w:szCs w:val="28"/>
        </w:rPr>
        <w:t>Оргкомитет рассматривает заявки претен</w:t>
      </w:r>
      <w:r w:rsidR="00764915">
        <w:rPr>
          <w:sz w:val="28"/>
          <w:szCs w:val="28"/>
        </w:rPr>
        <w:t>дентов, определяет победителей к</w:t>
      </w:r>
      <w:r w:rsidRPr="00764915">
        <w:rPr>
          <w:sz w:val="28"/>
          <w:szCs w:val="28"/>
        </w:rPr>
        <w:t>онкурса.</w:t>
      </w:r>
    </w:p>
    <w:p w:rsidR="00764915" w:rsidRDefault="006836B0" w:rsidP="00764915">
      <w:pPr>
        <w:pStyle w:val="af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64915">
        <w:rPr>
          <w:sz w:val="28"/>
          <w:szCs w:val="28"/>
        </w:rPr>
        <w:t>Оргкомитет разраб</w:t>
      </w:r>
      <w:r w:rsidR="00764915">
        <w:rPr>
          <w:sz w:val="28"/>
          <w:szCs w:val="28"/>
        </w:rPr>
        <w:t>атывает и утверждает номинации к</w:t>
      </w:r>
      <w:r w:rsidRPr="00764915">
        <w:rPr>
          <w:sz w:val="28"/>
          <w:szCs w:val="28"/>
        </w:rPr>
        <w:t>онкурса, форму анкеты участника.</w:t>
      </w:r>
    </w:p>
    <w:p w:rsidR="006836B0" w:rsidRPr="00764915" w:rsidRDefault="006836B0" w:rsidP="00764915">
      <w:pPr>
        <w:pStyle w:val="af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64915">
        <w:rPr>
          <w:sz w:val="28"/>
          <w:szCs w:val="28"/>
        </w:rPr>
        <w:t>Оргкомитет имеет право вносить на рассмотрение и утверждать специальные и внеконкурсные номинации.</w:t>
      </w:r>
    </w:p>
    <w:p w:rsidR="00E87368" w:rsidRPr="00E87368" w:rsidRDefault="00E87368" w:rsidP="00E87368">
      <w:pPr>
        <w:jc w:val="center"/>
        <w:rPr>
          <w:b/>
          <w:sz w:val="28"/>
          <w:szCs w:val="28"/>
        </w:rPr>
      </w:pPr>
    </w:p>
    <w:p w:rsidR="006836B0" w:rsidRPr="00787F1A" w:rsidRDefault="006836B0" w:rsidP="00787F1A">
      <w:pPr>
        <w:pStyle w:val="af0"/>
        <w:numPr>
          <w:ilvl w:val="0"/>
          <w:numId w:val="6"/>
        </w:numPr>
        <w:ind w:firstLine="2669"/>
        <w:rPr>
          <w:b/>
          <w:sz w:val="28"/>
          <w:szCs w:val="28"/>
        </w:rPr>
      </w:pPr>
      <w:bookmarkStart w:id="1" w:name="bookmark2"/>
      <w:r w:rsidRPr="00787F1A">
        <w:rPr>
          <w:b/>
          <w:sz w:val="28"/>
          <w:szCs w:val="28"/>
        </w:rPr>
        <w:t>Участники конкурса</w:t>
      </w:r>
      <w:bookmarkEnd w:id="1"/>
    </w:p>
    <w:p w:rsidR="00764915" w:rsidRDefault="00764915" w:rsidP="00764915">
      <w:pPr>
        <w:jc w:val="both"/>
        <w:rPr>
          <w:b/>
          <w:sz w:val="28"/>
          <w:szCs w:val="28"/>
        </w:rPr>
      </w:pPr>
    </w:p>
    <w:p w:rsidR="00764915" w:rsidRDefault="006836B0" w:rsidP="00764915">
      <w:pPr>
        <w:pStyle w:val="af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64915">
        <w:rPr>
          <w:sz w:val="28"/>
          <w:szCs w:val="28"/>
        </w:rPr>
        <w:t>Участниками конкурса могут быть граждане Российской Федерации</w:t>
      </w:r>
      <w:r w:rsidR="003D0537" w:rsidRPr="00764915">
        <w:rPr>
          <w:sz w:val="28"/>
          <w:szCs w:val="28"/>
        </w:rPr>
        <w:t xml:space="preserve"> </w:t>
      </w:r>
      <w:r w:rsidRPr="00764915">
        <w:rPr>
          <w:sz w:val="28"/>
          <w:szCs w:val="28"/>
        </w:rPr>
        <w:t>жители района, а также любые коммерческие и некоммерческие структуры, зарегистрированные и осуществляющие свою деятельность на территории Шекснинского района и относящиеся к субъектам малого и среднего предпринимательства.</w:t>
      </w:r>
    </w:p>
    <w:p w:rsidR="006836B0" w:rsidRPr="00764915" w:rsidRDefault="006836B0" w:rsidP="00764915">
      <w:pPr>
        <w:pStyle w:val="af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64915">
        <w:rPr>
          <w:sz w:val="28"/>
          <w:szCs w:val="28"/>
        </w:rPr>
        <w:t>Основанием для участия в конкурсе является анкета-заявка участника (физического и юридического лица), занимающегося не менее одного года предпринимательской деятельностью на территории района.</w:t>
      </w:r>
    </w:p>
    <w:p w:rsidR="00E87368" w:rsidRDefault="00E87368" w:rsidP="006836B0">
      <w:pPr>
        <w:rPr>
          <w:sz w:val="28"/>
          <w:szCs w:val="28"/>
        </w:rPr>
      </w:pPr>
    </w:p>
    <w:p w:rsidR="006836B0" w:rsidRPr="00787F1A" w:rsidRDefault="006836B0" w:rsidP="00787F1A">
      <w:pPr>
        <w:pStyle w:val="af0"/>
        <w:numPr>
          <w:ilvl w:val="0"/>
          <w:numId w:val="6"/>
        </w:numPr>
        <w:ind w:firstLine="2669"/>
        <w:rPr>
          <w:b/>
          <w:sz w:val="28"/>
          <w:szCs w:val="28"/>
        </w:rPr>
      </w:pPr>
      <w:bookmarkStart w:id="2" w:name="bookmark3"/>
      <w:r w:rsidRPr="00787F1A">
        <w:rPr>
          <w:b/>
          <w:sz w:val="28"/>
          <w:szCs w:val="28"/>
        </w:rPr>
        <w:t xml:space="preserve"> Номинации </w:t>
      </w:r>
      <w:bookmarkEnd w:id="2"/>
      <w:r w:rsidR="00764915" w:rsidRPr="00787F1A">
        <w:rPr>
          <w:b/>
          <w:sz w:val="28"/>
          <w:szCs w:val="28"/>
        </w:rPr>
        <w:t>конкурса</w:t>
      </w:r>
    </w:p>
    <w:p w:rsidR="004F791B" w:rsidRDefault="004F791B" w:rsidP="004F791B">
      <w:pPr>
        <w:jc w:val="both"/>
        <w:rPr>
          <w:color w:val="000000"/>
          <w:sz w:val="28"/>
          <w:szCs w:val="34"/>
        </w:rPr>
      </w:pPr>
    </w:p>
    <w:p w:rsidR="00C67E1E" w:rsidRPr="00BF01AA" w:rsidRDefault="00C67E1E" w:rsidP="00764915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Бизнес-леди.</w:t>
      </w:r>
    </w:p>
    <w:p w:rsidR="00AA7C8F" w:rsidRPr="00BF01AA" w:rsidRDefault="00AA7C8F" w:rsidP="00C67E1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Лучший молодой предприниматель.</w:t>
      </w:r>
    </w:p>
    <w:p w:rsidR="00C67E1E" w:rsidRPr="00BF01AA" w:rsidRDefault="00C67E1E" w:rsidP="00C67E1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производственное предприятие</w:t>
      </w:r>
      <w:r w:rsidR="00AA7C8F" w:rsidRPr="00BF01AA">
        <w:rPr>
          <w:sz w:val="28"/>
          <w:szCs w:val="34"/>
        </w:rPr>
        <w:t xml:space="preserve"> (предприниматель)</w:t>
      </w:r>
      <w:r w:rsidRPr="00BF01AA">
        <w:rPr>
          <w:sz w:val="28"/>
          <w:szCs w:val="34"/>
        </w:rPr>
        <w:t>.</w:t>
      </w:r>
    </w:p>
    <w:p w:rsidR="00AA7C8F" w:rsidRPr="00BF01AA" w:rsidRDefault="00AA7C8F" w:rsidP="00AA7C8F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сельском хозяйстве.</w:t>
      </w:r>
    </w:p>
    <w:p w:rsidR="00AA7C8F" w:rsidRPr="00BF01AA" w:rsidRDefault="00594053" w:rsidP="00594053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</w:t>
      </w:r>
      <w:r w:rsidR="00AA7C8F" w:rsidRPr="00BF01AA">
        <w:rPr>
          <w:sz w:val="28"/>
          <w:szCs w:val="34"/>
        </w:rPr>
        <w:t xml:space="preserve"> </w:t>
      </w:r>
      <w:r w:rsidRPr="00BF01AA">
        <w:rPr>
          <w:sz w:val="28"/>
          <w:szCs w:val="34"/>
        </w:rPr>
        <w:t>предприятие (предприниматель) сферы торговли.</w:t>
      </w:r>
    </w:p>
    <w:p w:rsidR="00067D93" w:rsidRPr="00BF01AA" w:rsidRDefault="00067D93" w:rsidP="00C67E1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сферы общественного питания.</w:t>
      </w:r>
    </w:p>
    <w:p w:rsidR="0074277E" w:rsidRPr="00BF01AA" w:rsidRDefault="0074277E" w:rsidP="00C67E1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сфере</w:t>
      </w:r>
      <w:r w:rsidR="00EC3DC9" w:rsidRPr="00BF01AA">
        <w:rPr>
          <w:sz w:val="28"/>
          <w:szCs w:val="34"/>
        </w:rPr>
        <w:t xml:space="preserve"> </w:t>
      </w:r>
      <w:r w:rsidR="00067D93" w:rsidRPr="00BF01AA">
        <w:rPr>
          <w:sz w:val="28"/>
          <w:szCs w:val="34"/>
        </w:rPr>
        <w:t>б</w:t>
      </w:r>
      <w:r w:rsidR="00C67E1E" w:rsidRPr="00BF01AA">
        <w:rPr>
          <w:sz w:val="28"/>
          <w:szCs w:val="34"/>
        </w:rPr>
        <w:t>ытовы</w:t>
      </w:r>
      <w:r w:rsidRPr="00BF01AA">
        <w:rPr>
          <w:sz w:val="28"/>
          <w:szCs w:val="34"/>
        </w:rPr>
        <w:t>х</w:t>
      </w:r>
      <w:r w:rsidR="00067D93" w:rsidRPr="00BF01AA">
        <w:rPr>
          <w:sz w:val="28"/>
          <w:szCs w:val="34"/>
        </w:rPr>
        <w:t xml:space="preserve"> услуг</w:t>
      </w:r>
      <w:r w:rsidRPr="00BF01AA">
        <w:rPr>
          <w:sz w:val="28"/>
          <w:szCs w:val="34"/>
        </w:rPr>
        <w:t>.</w:t>
      </w:r>
      <w:r w:rsidR="00EC3DC9" w:rsidRPr="00BF01AA">
        <w:rPr>
          <w:sz w:val="28"/>
          <w:szCs w:val="34"/>
        </w:rPr>
        <w:t xml:space="preserve"> </w:t>
      </w:r>
    </w:p>
    <w:p w:rsidR="00C67E1E" w:rsidRPr="00BF01AA" w:rsidRDefault="0074277E" w:rsidP="00C67E1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 xml:space="preserve">Лучшее предприятие (предприниматель) в сфере </w:t>
      </w:r>
      <w:r w:rsidR="00C67E1E" w:rsidRPr="00BF01AA">
        <w:rPr>
          <w:sz w:val="28"/>
          <w:szCs w:val="34"/>
        </w:rPr>
        <w:t>коммунальн</w:t>
      </w:r>
      <w:r w:rsidR="00AA7C8F" w:rsidRPr="00BF01AA">
        <w:rPr>
          <w:sz w:val="28"/>
          <w:szCs w:val="34"/>
        </w:rPr>
        <w:t>ы</w:t>
      </w:r>
      <w:r w:rsidRPr="00BF01AA">
        <w:rPr>
          <w:sz w:val="28"/>
          <w:szCs w:val="34"/>
        </w:rPr>
        <w:t>х</w:t>
      </w:r>
      <w:r w:rsidR="00067D93" w:rsidRPr="00BF01AA">
        <w:rPr>
          <w:sz w:val="28"/>
          <w:szCs w:val="34"/>
        </w:rPr>
        <w:t xml:space="preserve"> услуг</w:t>
      </w:r>
      <w:r w:rsidRPr="00BF01AA">
        <w:rPr>
          <w:sz w:val="28"/>
          <w:szCs w:val="34"/>
        </w:rPr>
        <w:t>.</w:t>
      </w:r>
    </w:p>
    <w:p w:rsidR="00C67E1E" w:rsidRPr="00BF01AA" w:rsidRDefault="0074277E" w:rsidP="00C67E1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сфере</w:t>
      </w:r>
      <w:r w:rsidR="00EC3DC9" w:rsidRPr="00BF01AA">
        <w:rPr>
          <w:sz w:val="28"/>
          <w:szCs w:val="34"/>
        </w:rPr>
        <w:t xml:space="preserve"> </w:t>
      </w:r>
      <w:r w:rsidRPr="00BF01AA">
        <w:rPr>
          <w:sz w:val="28"/>
          <w:szCs w:val="34"/>
        </w:rPr>
        <w:t>медицинских</w:t>
      </w:r>
      <w:r w:rsidR="00067D93" w:rsidRPr="00BF01AA">
        <w:rPr>
          <w:sz w:val="28"/>
          <w:szCs w:val="34"/>
        </w:rPr>
        <w:t xml:space="preserve"> услуг</w:t>
      </w:r>
      <w:r w:rsidRPr="00BF01AA">
        <w:rPr>
          <w:sz w:val="28"/>
          <w:szCs w:val="34"/>
        </w:rPr>
        <w:t>.</w:t>
      </w:r>
    </w:p>
    <w:p w:rsidR="00AA7C8F" w:rsidRPr="00BF01AA" w:rsidRDefault="0074277E" w:rsidP="00C67E1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сфере</w:t>
      </w:r>
      <w:r w:rsidR="00EC3DC9" w:rsidRPr="00BF01AA">
        <w:rPr>
          <w:sz w:val="28"/>
          <w:szCs w:val="34"/>
        </w:rPr>
        <w:t xml:space="preserve"> </w:t>
      </w:r>
      <w:r w:rsidR="00067D93" w:rsidRPr="00BF01AA">
        <w:rPr>
          <w:sz w:val="28"/>
          <w:szCs w:val="34"/>
        </w:rPr>
        <w:t xml:space="preserve">услуг </w:t>
      </w:r>
      <w:r w:rsidR="00C67E1E" w:rsidRPr="00BF01AA">
        <w:rPr>
          <w:sz w:val="28"/>
          <w:szCs w:val="34"/>
        </w:rPr>
        <w:t>красоты</w:t>
      </w:r>
      <w:r w:rsidR="00AA7C8F" w:rsidRPr="00BF01AA">
        <w:rPr>
          <w:sz w:val="28"/>
          <w:szCs w:val="34"/>
        </w:rPr>
        <w:t xml:space="preserve"> и здоровья</w:t>
      </w:r>
      <w:r w:rsidRPr="00BF01AA">
        <w:rPr>
          <w:sz w:val="28"/>
          <w:szCs w:val="34"/>
        </w:rPr>
        <w:t>.</w:t>
      </w:r>
    </w:p>
    <w:p w:rsidR="00C67E1E" w:rsidRDefault="0074277E" w:rsidP="00C67E1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 xml:space="preserve">Лучшее предприятие (предприниматель) в сфере </w:t>
      </w:r>
      <w:r w:rsidR="00AA7C8F" w:rsidRPr="00BF01AA">
        <w:rPr>
          <w:sz w:val="28"/>
          <w:szCs w:val="34"/>
        </w:rPr>
        <w:t>прочи</w:t>
      </w:r>
      <w:r w:rsidRPr="00BF01AA">
        <w:rPr>
          <w:sz w:val="28"/>
          <w:szCs w:val="34"/>
        </w:rPr>
        <w:t>х</w:t>
      </w:r>
      <w:r w:rsidR="00067D93" w:rsidRPr="00BF01AA">
        <w:rPr>
          <w:sz w:val="28"/>
          <w:szCs w:val="34"/>
        </w:rPr>
        <w:t xml:space="preserve"> услуг (</w:t>
      </w:r>
      <w:r w:rsidR="00EC3DC9" w:rsidRPr="00BF01AA">
        <w:rPr>
          <w:sz w:val="28"/>
          <w:szCs w:val="34"/>
        </w:rPr>
        <w:t xml:space="preserve">услуги гостиниц, </w:t>
      </w:r>
      <w:r w:rsidR="00764915">
        <w:rPr>
          <w:sz w:val="28"/>
          <w:szCs w:val="34"/>
        </w:rPr>
        <w:t>юридические, услуги риэлтора</w:t>
      </w:r>
      <w:r w:rsidR="00067D93" w:rsidRPr="00BF01AA">
        <w:rPr>
          <w:sz w:val="28"/>
          <w:szCs w:val="34"/>
        </w:rPr>
        <w:t>, консультационные</w:t>
      </w:r>
      <w:r w:rsidR="00EC3DC9" w:rsidRPr="00BF01AA">
        <w:rPr>
          <w:sz w:val="28"/>
          <w:szCs w:val="34"/>
        </w:rPr>
        <w:t xml:space="preserve"> </w:t>
      </w:r>
      <w:r w:rsidR="00067D93" w:rsidRPr="00BF01AA">
        <w:rPr>
          <w:sz w:val="28"/>
          <w:szCs w:val="34"/>
        </w:rPr>
        <w:t xml:space="preserve"> и другие)</w:t>
      </w:r>
      <w:r w:rsidR="00C67E1E" w:rsidRPr="00BF01AA">
        <w:rPr>
          <w:sz w:val="28"/>
          <w:szCs w:val="34"/>
        </w:rPr>
        <w:t>.</w:t>
      </w:r>
    </w:p>
    <w:p w:rsidR="00D527A8" w:rsidRPr="00BF01AA" w:rsidRDefault="00D527A8" w:rsidP="00C67E1E">
      <w:pPr>
        <w:jc w:val="both"/>
        <w:rPr>
          <w:sz w:val="28"/>
          <w:szCs w:val="34"/>
        </w:rPr>
      </w:pPr>
    </w:p>
    <w:p w:rsidR="006836B0" w:rsidRPr="00787F1A" w:rsidRDefault="006836B0" w:rsidP="00787F1A">
      <w:pPr>
        <w:pStyle w:val="af0"/>
        <w:numPr>
          <w:ilvl w:val="0"/>
          <w:numId w:val="9"/>
        </w:numPr>
        <w:ind w:firstLine="1832"/>
        <w:rPr>
          <w:b/>
          <w:sz w:val="28"/>
          <w:szCs w:val="28"/>
        </w:rPr>
      </w:pPr>
      <w:bookmarkStart w:id="3" w:name="bookmark4"/>
      <w:r w:rsidRPr="00787F1A">
        <w:rPr>
          <w:b/>
          <w:sz w:val="28"/>
          <w:szCs w:val="28"/>
        </w:rPr>
        <w:t>Порядок конкурсного отбора и награждение</w:t>
      </w:r>
      <w:bookmarkEnd w:id="3"/>
    </w:p>
    <w:p w:rsidR="002A74FA" w:rsidRPr="002A74FA" w:rsidRDefault="002A74FA" w:rsidP="002A74FA">
      <w:pPr>
        <w:pStyle w:val="af0"/>
        <w:ind w:left="450"/>
        <w:rPr>
          <w:b/>
          <w:sz w:val="28"/>
          <w:szCs w:val="28"/>
        </w:rPr>
      </w:pPr>
    </w:p>
    <w:p w:rsidR="00835861" w:rsidRPr="00835861" w:rsidRDefault="006C3E5E" w:rsidP="00835861">
      <w:pPr>
        <w:pStyle w:val="af0"/>
        <w:numPr>
          <w:ilvl w:val="1"/>
          <w:numId w:val="9"/>
        </w:numPr>
        <w:jc w:val="both"/>
        <w:rPr>
          <w:sz w:val="28"/>
          <w:szCs w:val="28"/>
        </w:rPr>
      </w:pPr>
      <w:r w:rsidRPr="00835861">
        <w:rPr>
          <w:sz w:val="28"/>
          <w:szCs w:val="28"/>
        </w:rPr>
        <w:t xml:space="preserve">Конкурсный отбор состоит из </w:t>
      </w:r>
      <w:r w:rsidR="00067D93" w:rsidRPr="00835861">
        <w:rPr>
          <w:sz w:val="28"/>
          <w:szCs w:val="28"/>
        </w:rPr>
        <w:t>следующих</w:t>
      </w:r>
      <w:r w:rsidR="006836B0" w:rsidRPr="00835861">
        <w:rPr>
          <w:sz w:val="28"/>
          <w:szCs w:val="28"/>
        </w:rPr>
        <w:t xml:space="preserve"> этапов:</w:t>
      </w:r>
    </w:p>
    <w:p w:rsidR="00835861" w:rsidRDefault="00067D93" w:rsidP="00835861">
      <w:pPr>
        <w:pStyle w:val="af0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835861">
        <w:rPr>
          <w:sz w:val="28"/>
          <w:szCs w:val="28"/>
        </w:rPr>
        <w:t>И</w:t>
      </w:r>
      <w:r w:rsidR="006836B0" w:rsidRPr="00835861">
        <w:rPr>
          <w:sz w:val="28"/>
          <w:szCs w:val="28"/>
        </w:rPr>
        <w:t>нформирование</w:t>
      </w:r>
      <w:r w:rsidR="00155EDF" w:rsidRPr="00835861">
        <w:rPr>
          <w:sz w:val="28"/>
          <w:szCs w:val="28"/>
        </w:rPr>
        <w:t xml:space="preserve"> </w:t>
      </w:r>
      <w:r w:rsidR="006836B0" w:rsidRPr="00835861">
        <w:rPr>
          <w:sz w:val="28"/>
          <w:szCs w:val="28"/>
        </w:rPr>
        <w:t>субъектов малого и</w:t>
      </w:r>
      <w:r w:rsidR="00835861">
        <w:rPr>
          <w:sz w:val="28"/>
          <w:szCs w:val="28"/>
        </w:rPr>
        <w:t xml:space="preserve"> среднего предпринимательства   о  </w:t>
      </w:r>
      <w:r w:rsidR="001106E0">
        <w:rPr>
          <w:sz w:val="28"/>
          <w:szCs w:val="28"/>
        </w:rPr>
        <w:t xml:space="preserve">  </w:t>
      </w:r>
      <w:r w:rsidR="006836B0" w:rsidRPr="00835861">
        <w:rPr>
          <w:sz w:val="28"/>
          <w:szCs w:val="28"/>
        </w:rPr>
        <w:t xml:space="preserve">проведении </w:t>
      </w:r>
      <w:r w:rsidR="00835861">
        <w:rPr>
          <w:sz w:val="28"/>
          <w:szCs w:val="28"/>
        </w:rPr>
        <w:t xml:space="preserve"> </w:t>
      </w:r>
      <w:r w:rsidR="001106E0">
        <w:rPr>
          <w:sz w:val="28"/>
          <w:szCs w:val="28"/>
        </w:rPr>
        <w:t xml:space="preserve">   </w:t>
      </w:r>
      <w:r w:rsidR="006836B0" w:rsidRPr="00835861">
        <w:rPr>
          <w:sz w:val="28"/>
          <w:szCs w:val="28"/>
        </w:rPr>
        <w:t xml:space="preserve">конкурса, </w:t>
      </w:r>
      <w:r w:rsidR="00835861">
        <w:rPr>
          <w:sz w:val="28"/>
          <w:szCs w:val="28"/>
        </w:rPr>
        <w:t xml:space="preserve">  </w:t>
      </w:r>
      <w:r w:rsidR="006836B0" w:rsidRPr="00835861">
        <w:rPr>
          <w:sz w:val="28"/>
          <w:szCs w:val="28"/>
        </w:rPr>
        <w:t>сбор</w:t>
      </w:r>
      <w:r w:rsidR="00835861">
        <w:rPr>
          <w:sz w:val="28"/>
          <w:szCs w:val="28"/>
        </w:rPr>
        <w:t xml:space="preserve"> </w:t>
      </w:r>
      <w:r w:rsidR="006836B0" w:rsidRPr="00835861">
        <w:rPr>
          <w:sz w:val="28"/>
          <w:szCs w:val="28"/>
        </w:rPr>
        <w:t xml:space="preserve"> анкет-заявок </w:t>
      </w:r>
      <w:r w:rsidR="00835861">
        <w:rPr>
          <w:sz w:val="28"/>
          <w:szCs w:val="28"/>
        </w:rPr>
        <w:t xml:space="preserve">  </w:t>
      </w:r>
      <w:r w:rsidRPr="00835861">
        <w:rPr>
          <w:sz w:val="28"/>
          <w:szCs w:val="28"/>
        </w:rPr>
        <w:t>в</w:t>
      </w:r>
      <w:r w:rsidR="00835861">
        <w:rPr>
          <w:sz w:val="28"/>
          <w:szCs w:val="28"/>
        </w:rPr>
        <w:t xml:space="preserve">  </w:t>
      </w:r>
      <w:r w:rsidRPr="00835861">
        <w:rPr>
          <w:sz w:val="28"/>
          <w:szCs w:val="28"/>
        </w:rPr>
        <w:t xml:space="preserve"> срок </w:t>
      </w:r>
    </w:p>
    <w:p w:rsidR="006836B0" w:rsidRPr="00835861" w:rsidRDefault="00067D93" w:rsidP="00835861">
      <w:pPr>
        <w:jc w:val="both"/>
        <w:rPr>
          <w:sz w:val="28"/>
          <w:szCs w:val="28"/>
        </w:rPr>
      </w:pPr>
      <w:r w:rsidRPr="00835861">
        <w:rPr>
          <w:sz w:val="28"/>
          <w:szCs w:val="28"/>
        </w:rPr>
        <w:lastRenderedPageBreak/>
        <w:t xml:space="preserve">до </w:t>
      </w:r>
      <w:r w:rsidR="00D527A8">
        <w:rPr>
          <w:sz w:val="28"/>
          <w:szCs w:val="28"/>
        </w:rPr>
        <w:t>17</w:t>
      </w:r>
      <w:r w:rsidRPr="00835861">
        <w:rPr>
          <w:sz w:val="28"/>
          <w:szCs w:val="28"/>
        </w:rPr>
        <w:t xml:space="preserve"> мая 20</w:t>
      </w:r>
      <w:r w:rsidR="00D527A8">
        <w:rPr>
          <w:sz w:val="28"/>
          <w:szCs w:val="28"/>
        </w:rPr>
        <w:t>19</w:t>
      </w:r>
      <w:r w:rsidRPr="00835861">
        <w:rPr>
          <w:sz w:val="28"/>
          <w:szCs w:val="28"/>
        </w:rPr>
        <w:t xml:space="preserve"> года </w:t>
      </w:r>
      <w:r w:rsidR="00993D2B" w:rsidRPr="00835861">
        <w:rPr>
          <w:sz w:val="28"/>
          <w:szCs w:val="28"/>
        </w:rPr>
        <w:t>(Форма</w:t>
      </w:r>
      <w:r w:rsidR="00835861">
        <w:rPr>
          <w:sz w:val="28"/>
          <w:szCs w:val="28"/>
        </w:rPr>
        <w:t xml:space="preserve"> к приложению</w:t>
      </w:r>
      <w:r w:rsidR="00993D2B" w:rsidRPr="00835861">
        <w:rPr>
          <w:sz w:val="28"/>
          <w:szCs w:val="28"/>
        </w:rPr>
        <w:t xml:space="preserve">) </w:t>
      </w:r>
      <w:r w:rsidR="00BF01AA" w:rsidRPr="00835861">
        <w:rPr>
          <w:sz w:val="28"/>
          <w:szCs w:val="28"/>
        </w:rPr>
        <w:t>на участие в к</w:t>
      </w:r>
      <w:r w:rsidR="006836B0" w:rsidRPr="00835861">
        <w:rPr>
          <w:sz w:val="28"/>
          <w:szCs w:val="28"/>
        </w:rPr>
        <w:t>онкурсе</w:t>
      </w:r>
      <w:r w:rsidR="00993D2B" w:rsidRPr="00835861">
        <w:rPr>
          <w:sz w:val="28"/>
          <w:szCs w:val="28"/>
        </w:rPr>
        <w:t>.</w:t>
      </w:r>
      <w:r w:rsidR="006836B0" w:rsidRPr="00835861">
        <w:rPr>
          <w:sz w:val="28"/>
          <w:szCs w:val="28"/>
        </w:rPr>
        <w:t xml:space="preserve"> </w:t>
      </w:r>
    </w:p>
    <w:p w:rsidR="00D87693" w:rsidRDefault="00993D2B" w:rsidP="007E4F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836B0" w:rsidRPr="007E4F1C">
        <w:rPr>
          <w:i/>
          <w:sz w:val="28"/>
          <w:szCs w:val="28"/>
        </w:rPr>
        <w:t>Заполненную анкету участника конкурса</w:t>
      </w:r>
      <w:r>
        <w:rPr>
          <w:i/>
          <w:sz w:val="28"/>
          <w:szCs w:val="28"/>
        </w:rPr>
        <w:t xml:space="preserve"> </w:t>
      </w:r>
      <w:r w:rsidR="006836B0" w:rsidRPr="007E4F1C">
        <w:rPr>
          <w:i/>
          <w:sz w:val="28"/>
          <w:szCs w:val="28"/>
        </w:rPr>
        <w:t xml:space="preserve">«Предприниматель года» с приложениями </w:t>
      </w:r>
      <w:r w:rsidR="00835861">
        <w:rPr>
          <w:i/>
          <w:sz w:val="28"/>
          <w:szCs w:val="28"/>
        </w:rPr>
        <w:t xml:space="preserve">  </w:t>
      </w:r>
      <w:r w:rsidR="006836B0" w:rsidRPr="007E4F1C">
        <w:rPr>
          <w:i/>
          <w:sz w:val="28"/>
          <w:szCs w:val="28"/>
        </w:rPr>
        <w:t xml:space="preserve">необходимо </w:t>
      </w:r>
      <w:r w:rsidR="00835861">
        <w:rPr>
          <w:i/>
          <w:sz w:val="28"/>
          <w:szCs w:val="28"/>
        </w:rPr>
        <w:t xml:space="preserve">  </w:t>
      </w:r>
      <w:r w:rsidR="006836B0" w:rsidRPr="007E4F1C">
        <w:rPr>
          <w:i/>
          <w:sz w:val="28"/>
          <w:szCs w:val="28"/>
        </w:rPr>
        <w:t>отправить</w:t>
      </w:r>
      <w:r w:rsidR="00835861">
        <w:rPr>
          <w:i/>
          <w:sz w:val="28"/>
          <w:szCs w:val="28"/>
        </w:rPr>
        <w:t xml:space="preserve"> </w:t>
      </w:r>
      <w:r w:rsidR="006836B0" w:rsidRPr="007E4F1C">
        <w:rPr>
          <w:i/>
          <w:sz w:val="28"/>
          <w:szCs w:val="28"/>
        </w:rPr>
        <w:t xml:space="preserve"> в</w:t>
      </w:r>
      <w:r w:rsidR="00835861">
        <w:rPr>
          <w:i/>
          <w:sz w:val="28"/>
          <w:szCs w:val="28"/>
        </w:rPr>
        <w:t xml:space="preserve">  </w:t>
      </w:r>
      <w:r w:rsidR="006836B0" w:rsidRPr="007E4F1C">
        <w:rPr>
          <w:i/>
          <w:sz w:val="28"/>
          <w:szCs w:val="28"/>
        </w:rPr>
        <w:t xml:space="preserve"> печатном виде </w:t>
      </w:r>
      <w:r w:rsidR="00835861">
        <w:rPr>
          <w:i/>
          <w:sz w:val="28"/>
          <w:szCs w:val="28"/>
        </w:rPr>
        <w:t xml:space="preserve"> </w:t>
      </w:r>
      <w:r w:rsidR="006836B0" w:rsidRPr="007E4F1C">
        <w:rPr>
          <w:i/>
          <w:sz w:val="28"/>
          <w:szCs w:val="28"/>
        </w:rPr>
        <w:t xml:space="preserve">по </w:t>
      </w:r>
      <w:r w:rsidR="00835861">
        <w:rPr>
          <w:i/>
          <w:sz w:val="28"/>
          <w:szCs w:val="28"/>
        </w:rPr>
        <w:t xml:space="preserve">  </w:t>
      </w:r>
      <w:r w:rsidR="006836B0" w:rsidRPr="007E4F1C">
        <w:rPr>
          <w:i/>
          <w:sz w:val="28"/>
          <w:szCs w:val="28"/>
        </w:rPr>
        <w:t xml:space="preserve">адресу: </w:t>
      </w:r>
      <w:r w:rsidR="00835861">
        <w:rPr>
          <w:i/>
          <w:sz w:val="28"/>
          <w:szCs w:val="28"/>
        </w:rPr>
        <w:t xml:space="preserve">162560,  </w:t>
      </w:r>
      <w:r w:rsidRPr="007E4F1C">
        <w:rPr>
          <w:i/>
          <w:sz w:val="28"/>
          <w:szCs w:val="28"/>
        </w:rPr>
        <w:t>п. Шексна, ул. Пролетарская 14</w:t>
      </w:r>
      <w:r>
        <w:rPr>
          <w:i/>
          <w:sz w:val="28"/>
          <w:szCs w:val="28"/>
        </w:rPr>
        <w:t>, а</w:t>
      </w:r>
      <w:r w:rsidR="006836B0" w:rsidRPr="007E4F1C">
        <w:rPr>
          <w:i/>
          <w:sz w:val="28"/>
          <w:szCs w:val="28"/>
        </w:rPr>
        <w:t>дминистрация Шексн</w:t>
      </w:r>
      <w:r w:rsidR="00835861">
        <w:rPr>
          <w:i/>
          <w:sz w:val="28"/>
          <w:szCs w:val="28"/>
        </w:rPr>
        <w:t>инского муниципального района, о</w:t>
      </w:r>
      <w:r w:rsidR="006836B0" w:rsidRPr="007E4F1C">
        <w:rPr>
          <w:i/>
          <w:sz w:val="28"/>
          <w:szCs w:val="28"/>
        </w:rPr>
        <w:t xml:space="preserve">тдел </w:t>
      </w:r>
      <w:r w:rsidR="007E4F1C">
        <w:rPr>
          <w:i/>
          <w:sz w:val="28"/>
          <w:szCs w:val="28"/>
        </w:rPr>
        <w:t>стратегического планирования администрации района</w:t>
      </w:r>
      <w:r>
        <w:rPr>
          <w:i/>
          <w:sz w:val="28"/>
          <w:szCs w:val="28"/>
        </w:rPr>
        <w:t xml:space="preserve"> </w:t>
      </w:r>
      <w:r w:rsidR="00835861">
        <w:rPr>
          <w:i/>
          <w:sz w:val="28"/>
          <w:szCs w:val="28"/>
        </w:rPr>
        <w:t>кабинет</w:t>
      </w:r>
      <w:r w:rsidR="006836B0" w:rsidRPr="007E4F1C">
        <w:rPr>
          <w:i/>
          <w:sz w:val="28"/>
          <w:szCs w:val="28"/>
        </w:rPr>
        <w:t xml:space="preserve"> №</w:t>
      </w:r>
      <w:r w:rsidR="007E4F1C">
        <w:rPr>
          <w:i/>
          <w:sz w:val="28"/>
          <w:szCs w:val="28"/>
        </w:rPr>
        <w:t xml:space="preserve"> </w:t>
      </w:r>
      <w:r w:rsidR="006836B0" w:rsidRPr="007E4F1C">
        <w:rPr>
          <w:i/>
          <w:sz w:val="28"/>
          <w:szCs w:val="28"/>
        </w:rPr>
        <w:t>3</w:t>
      </w:r>
      <w:r w:rsidR="00835861">
        <w:rPr>
          <w:i/>
          <w:sz w:val="28"/>
          <w:szCs w:val="28"/>
        </w:rPr>
        <w:t>3 телефон</w:t>
      </w:r>
      <w:r w:rsidR="00BF01AA">
        <w:rPr>
          <w:i/>
          <w:sz w:val="28"/>
          <w:szCs w:val="28"/>
        </w:rPr>
        <w:t xml:space="preserve"> 2-23-9</w:t>
      </w:r>
      <w:bookmarkStart w:id="4" w:name="_GoBack"/>
      <w:bookmarkEnd w:id="4"/>
      <w:r w:rsidR="00BF01AA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)</w:t>
      </w:r>
      <w:r w:rsidR="006836B0" w:rsidRPr="007E4F1C">
        <w:rPr>
          <w:i/>
          <w:sz w:val="28"/>
          <w:szCs w:val="28"/>
        </w:rPr>
        <w:t>.</w:t>
      </w:r>
    </w:p>
    <w:p w:rsidR="006836B0" w:rsidRPr="00D87693" w:rsidRDefault="006B2082" w:rsidP="00D87693">
      <w:pPr>
        <w:pStyle w:val="af0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D87693">
        <w:rPr>
          <w:sz w:val="28"/>
          <w:szCs w:val="28"/>
        </w:rPr>
        <w:t>Р</w:t>
      </w:r>
      <w:r w:rsidR="006836B0" w:rsidRPr="00D87693">
        <w:rPr>
          <w:sz w:val="28"/>
          <w:szCs w:val="28"/>
        </w:rPr>
        <w:t>ассмотрение</w:t>
      </w:r>
      <w:r w:rsidR="00155EDF" w:rsidRPr="00D87693">
        <w:rPr>
          <w:sz w:val="28"/>
          <w:szCs w:val="28"/>
        </w:rPr>
        <w:t xml:space="preserve"> </w:t>
      </w:r>
      <w:r w:rsidR="00BF01AA" w:rsidRPr="00D87693">
        <w:rPr>
          <w:sz w:val="28"/>
          <w:szCs w:val="28"/>
        </w:rPr>
        <w:t>Оргкомитетом к</w:t>
      </w:r>
      <w:r w:rsidR="006836B0" w:rsidRPr="00D87693">
        <w:rPr>
          <w:sz w:val="28"/>
          <w:szCs w:val="28"/>
        </w:rPr>
        <w:t>онкурса представленных материалов и окончательное п</w:t>
      </w:r>
      <w:r w:rsidR="00BF01AA" w:rsidRPr="00D87693">
        <w:rPr>
          <w:sz w:val="28"/>
          <w:szCs w:val="28"/>
        </w:rPr>
        <w:t>одведение итогов к</w:t>
      </w:r>
      <w:r w:rsidR="006836B0" w:rsidRPr="00D87693">
        <w:rPr>
          <w:sz w:val="28"/>
          <w:szCs w:val="28"/>
        </w:rPr>
        <w:t>онкурса.</w:t>
      </w:r>
      <w:r w:rsidR="00BF01AA" w:rsidRPr="00D87693">
        <w:rPr>
          <w:sz w:val="28"/>
          <w:szCs w:val="28"/>
        </w:rPr>
        <w:t xml:space="preserve"> По итогам к</w:t>
      </w:r>
      <w:r w:rsidR="00155EDF" w:rsidRPr="00D87693">
        <w:rPr>
          <w:sz w:val="28"/>
          <w:szCs w:val="28"/>
        </w:rPr>
        <w:t>он</w:t>
      </w:r>
      <w:r w:rsidR="006C3E5E" w:rsidRPr="00D87693">
        <w:rPr>
          <w:sz w:val="28"/>
          <w:szCs w:val="28"/>
        </w:rPr>
        <w:t xml:space="preserve">курса Оргкомитетом в адрес </w:t>
      </w:r>
      <w:r w:rsidR="00D527A8">
        <w:rPr>
          <w:sz w:val="28"/>
          <w:szCs w:val="28"/>
        </w:rPr>
        <w:t>Руководителя администрации</w:t>
      </w:r>
      <w:r w:rsidR="00155EDF" w:rsidRPr="00D87693">
        <w:rPr>
          <w:sz w:val="28"/>
          <w:szCs w:val="28"/>
        </w:rPr>
        <w:t xml:space="preserve"> Шекснинского муниципального района направляется ходатайство о нагр</w:t>
      </w:r>
      <w:r w:rsidR="00BF01AA" w:rsidRPr="00D87693">
        <w:rPr>
          <w:sz w:val="28"/>
          <w:szCs w:val="28"/>
        </w:rPr>
        <w:t>аждении победителей и призеров к</w:t>
      </w:r>
      <w:r w:rsidR="00155EDF" w:rsidRPr="00D87693">
        <w:rPr>
          <w:sz w:val="28"/>
          <w:szCs w:val="28"/>
        </w:rPr>
        <w:t>онкурса.</w:t>
      </w:r>
    </w:p>
    <w:p w:rsidR="00155EDF" w:rsidRPr="00D87693" w:rsidRDefault="00155EDF" w:rsidP="00D87693">
      <w:pPr>
        <w:pStyle w:val="af0"/>
        <w:numPr>
          <w:ilvl w:val="1"/>
          <w:numId w:val="9"/>
        </w:numPr>
        <w:ind w:left="0" w:firstLine="709"/>
        <w:jc w:val="both"/>
        <w:rPr>
          <w:color w:val="000000"/>
          <w:sz w:val="28"/>
          <w:szCs w:val="34"/>
        </w:rPr>
      </w:pPr>
      <w:r w:rsidRPr="00D87693">
        <w:rPr>
          <w:color w:val="000000"/>
          <w:sz w:val="28"/>
          <w:szCs w:val="34"/>
        </w:rPr>
        <w:t>Победители</w:t>
      </w:r>
      <w:r w:rsidR="00594053" w:rsidRPr="00D87693">
        <w:rPr>
          <w:color w:val="000000"/>
          <w:sz w:val="28"/>
          <w:szCs w:val="34"/>
        </w:rPr>
        <w:t xml:space="preserve"> и участники</w:t>
      </w:r>
      <w:r w:rsidRPr="00D87693">
        <w:rPr>
          <w:color w:val="000000"/>
          <w:sz w:val="28"/>
          <w:szCs w:val="34"/>
        </w:rPr>
        <w:t xml:space="preserve"> конкурса награждаются</w:t>
      </w:r>
      <w:r w:rsidR="00594053" w:rsidRPr="00D87693">
        <w:rPr>
          <w:color w:val="000000"/>
          <w:sz w:val="28"/>
          <w:szCs w:val="34"/>
        </w:rPr>
        <w:t xml:space="preserve"> </w:t>
      </w:r>
      <w:r w:rsidR="00076D9D" w:rsidRPr="00D87693">
        <w:rPr>
          <w:color w:val="000000"/>
          <w:sz w:val="28"/>
          <w:szCs w:val="34"/>
        </w:rPr>
        <w:t>Дипломами</w:t>
      </w:r>
      <w:r w:rsidR="00594053" w:rsidRPr="00D87693">
        <w:rPr>
          <w:color w:val="000000"/>
          <w:sz w:val="28"/>
          <w:szCs w:val="34"/>
        </w:rPr>
        <w:t xml:space="preserve"> </w:t>
      </w:r>
      <w:r w:rsidRPr="00D87693">
        <w:rPr>
          <w:color w:val="000000"/>
          <w:sz w:val="28"/>
          <w:szCs w:val="34"/>
        </w:rPr>
        <w:t xml:space="preserve"> </w:t>
      </w:r>
      <w:r w:rsidR="00D527A8">
        <w:rPr>
          <w:color w:val="000000"/>
          <w:sz w:val="28"/>
          <w:szCs w:val="34"/>
        </w:rPr>
        <w:t xml:space="preserve">администрации </w:t>
      </w:r>
      <w:r w:rsidRPr="00D87693">
        <w:rPr>
          <w:color w:val="000000"/>
          <w:sz w:val="28"/>
          <w:szCs w:val="34"/>
        </w:rPr>
        <w:t>Шекснинского муниципального района</w:t>
      </w:r>
      <w:r w:rsidR="00A5131C" w:rsidRPr="00D87693">
        <w:rPr>
          <w:color w:val="000000"/>
          <w:sz w:val="28"/>
          <w:szCs w:val="34"/>
        </w:rPr>
        <w:t xml:space="preserve">. </w:t>
      </w:r>
    </w:p>
    <w:p w:rsidR="00D87693" w:rsidRDefault="006836B0" w:rsidP="00D87693">
      <w:pPr>
        <w:pStyle w:val="af0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D87693">
        <w:rPr>
          <w:sz w:val="28"/>
          <w:szCs w:val="28"/>
        </w:rPr>
        <w:t>Участники конкурса несут полную ответственность за достоверность представленных материалов. Информация, содержащаяся в конкурсных материалах, является конфиденциальной и может быть использована для иных целей только с письменного согласия участников конкурса.</w:t>
      </w:r>
    </w:p>
    <w:p w:rsidR="00D87693" w:rsidRDefault="006836B0" w:rsidP="00D87693">
      <w:pPr>
        <w:pStyle w:val="af0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D87693">
        <w:rPr>
          <w:sz w:val="28"/>
          <w:szCs w:val="28"/>
        </w:rPr>
        <w:t xml:space="preserve">Перечень всех номинантов районного конкурса «Предприниматель года» публикуется в газете </w:t>
      </w:r>
      <w:r w:rsidR="00D527A8">
        <w:rPr>
          <w:sz w:val="28"/>
          <w:szCs w:val="28"/>
        </w:rPr>
        <w:t>«</w:t>
      </w:r>
      <w:r w:rsidRPr="00D87693">
        <w:rPr>
          <w:sz w:val="28"/>
          <w:szCs w:val="28"/>
        </w:rPr>
        <w:t>Звезда</w:t>
      </w:r>
      <w:r w:rsidR="00D527A8">
        <w:rPr>
          <w:sz w:val="28"/>
          <w:szCs w:val="28"/>
        </w:rPr>
        <w:t>»</w:t>
      </w:r>
      <w:r w:rsidRPr="00D87693">
        <w:rPr>
          <w:sz w:val="28"/>
          <w:szCs w:val="28"/>
        </w:rPr>
        <w:t>.</w:t>
      </w:r>
    </w:p>
    <w:p w:rsidR="006836B0" w:rsidRPr="00D87693" w:rsidRDefault="006836B0" w:rsidP="00D87693">
      <w:pPr>
        <w:pStyle w:val="af0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D87693">
        <w:rPr>
          <w:sz w:val="28"/>
          <w:szCs w:val="28"/>
        </w:rPr>
        <w:t xml:space="preserve">Имена победителей и </w:t>
      </w:r>
      <w:r w:rsidR="00A5131C" w:rsidRPr="00D87693">
        <w:rPr>
          <w:sz w:val="28"/>
          <w:szCs w:val="28"/>
        </w:rPr>
        <w:t>участников</w:t>
      </w:r>
      <w:r w:rsidRPr="00D87693">
        <w:rPr>
          <w:sz w:val="28"/>
          <w:szCs w:val="28"/>
        </w:rPr>
        <w:t xml:space="preserve"> конкурса «Предприниматель года» объявляются на торжественной церемонии награждения.</w:t>
      </w:r>
    </w:p>
    <w:p w:rsidR="006836B0" w:rsidRPr="00980E95" w:rsidRDefault="006836B0" w:rsidP="007E4F1C">
      <w:pPr>
        <w:rPr>
          <w:sz w:val="28"/>
          <w:szCs w:val="28"/>
        </w:rPr>
      </w:pPr>
    </w:p>
    <w:p w:rsidR="0063038A" w:rsidRDefault="0063038A" w:rsidP="00621FDE">
      <w:pPr>
        <w:ind w:firstLine="709"/>
        <w:jc w:val="right"/>
        <w:rPr>
          <w:color w:val="000000"/>
          <w:sz w:val="28"/>
          <w:szCs w:val="34"/>
        </w:rPr>
      </w:pPr>
    </w:p>
    <w:p w:rsidR="0063038A" w:rsidRDefault="0063038A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016190" w:rsidRDefault="00016190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6D268B" w:rsidRDefault="006D268B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F52CE3" w:rsidRDefault="00F52CE3" w:rsidP="002A74FA">
      <w:pPr>
        <w:rPr>
          <w:color w:val="000000"/>
          <w:sz w:val="28"/>
          <w:szCs w:val="34"/>
        </w:rPr>
      </w:pPr>
    </w:p>
    <w:p w:rsidR="00D527A8" w:rsidRDefault="00D527A8">
      <w:pPr>
        <w:suppressAutoHyphens w:val="0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br w:type="page"/>
      </w:r>
    </w:p>
    <w:p w:rsidR="00D70FAE" w:rsidRDefault="00D70FAE" w:rsidP="002A74FA">
      <w:pPr>
        <w:rPr>
          <w:color w:val="000000"/>
          <w:sz w:val="28"/>
          <w:szCs w:val="34"/>
        </w:rPr>
      </w:pPr>
    </w:p>
    <w:p w:rsidR="004041B9" w:rsidRDefault="004041B9" w:rsidP="004041B9">
      <w:pPr>
        <w:ind w:left="1418" w:firstLine="709"/>
        <w:jc w:val="center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                                                                      </w:t>
      </w:r>
      <w:r w:rsidR="0066683C">
        <w:rPr>
          <w:color w:val="000000"/>
          <w:sz w:val="28"/>
          <w:szCs w:val="34"/>
        </w:rPr>
        <w:t xml:space="preserve">    </w:t>
      </w:r>
      <w:r w:rsidR="00D70FAE">
        <w:rPr>
          <w:color w:val="000000"/>
          <w:sz w:val="28"/>
          <w:szCs w:val="34"/>
        </w:rPr>
        <w:t>Приложение</w:t>
      </w:r>
      <w:r>
        <w:rPr>
          <w:color w:val="000000"/>
          <w:sz w:val="28"/>
          <w:szCs w:val="34"/>
        </w:rPr>
        <w:t xml:space="preserve"> 1</w:t>
      </w:r>
    </w:p>
    <w:p w:rsidR="00D70FAE" w:rsidRDefault="004041B9" w:rsidP="004041B9">
      <w:pPr>
        <w:ind w:left="1418" w:firstLine="709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                                            </w:t>
      </w:r>
      <w:r w:rsidR="0066683C">
        <w:rPr>
          <w:color w:val="000000"/>
          <w:sz w:val="28"/>
          <w:szCs w:val="34"/>
        </w:rPr>
        <w:t xml:space="preserve">                               </w:t>
      </w:r>
      <w:r w:rsidR="001332D6">
        <w:rPr>
          <w:color w:val="000000"/>
          <w:sz w:val="28"/>
          <w:szCs w:val="34"/>
        </w:rPr>
        <w:t xml:space="preserve"> </w:t>
      </w:r>
      <w:r w:rsidR="00D70FAE">
        <w:rPr>
          <w:color w:val="000000"/>
          <w:sz w:val="28"/>
          <w:szCs w:val="34"/>
        </w:rPr>
        <w:t>к Положению</w:t>
      </w:r>
      <w:r>
        <w:rPr>
          <w:color w:val="000000"/>
          <w:sz w:val="28"/>
          <w:szCs w:val="34"/>
        </w:rPr>
        <w:t xml:space="preserve"> </w:t>
      </w:r>
    </w:p>
    <w:p w:rsidR="0063038A" w:rsidRDefault="004041B9" w:rsidP="0066683C">
      <w:pPr>
        <w:ind w:left="1418" w:right="-58" w:firstLine="709"/>
        <w:jc w:val="center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                                                                                </w:t>
      </w:r>
      <w:r w:rsidR="00236399">
        <w:rPr>
          <w:color w:val="000000"/>
          <w:sz w:val="28"/>
          <w:szCs w:val="34"/>
        </w:rPr>
        <w:t xml:space="preserve">Форма </w:t>
      </w:r>
    </w:p>
    <w:p w:rsidR="00236399" w:rsidRDefault="00236399" w:rsidP="00736A36">
      <w:pPr>
        <w:ind w:left="1418" w:firstLine="709"/>
        <w:jc w:val="right"/>
        <w:rPr>
          <w:color w:val="000000"/>
          <w:sz w:val="28"/>
          <w:szCs w:val="34"/>
        </w:rPr>
      </w:pPr>
    </w:p>
    <w:p w:rsidR="00236399" w:rsidRPr="00167B48" w:rsidRDefault="00236399" w:rsidP="00236399">
      <w:pPr>
        <w:spacing w:line="360" w:lineRule="auto"/>
        <w:jc w:val="center"/>
        <w:rPr>
          <w:b/>
          <w:color w:val="000000"/>
          <w:sz w:val="28"/>
          <w:szCs w:val="34"/>
        </w:rPr>
      </w:pPr>
      <w:r w:rsidRPr="00167B48">
        <w:rPr>
          <w:b/>
          <w:color w:val="000000"/>
          <w:sz w:val="28"/>
          <w:szCs w:val="34"/>
        </w:rPr>
        <w:t>Анкета – заявка</w:t>
      </w:r>
    </w:p>
    <w:p w:rsidR="00236399" w:rsidRPr="00167B48" w:rsidRDefault="00236399" w:rsidP="00236399">
      <w:pPr>
        <w:spacing w:line="360" w:lineRule="auto"/>
        <w:jc w:val="center"/>
        <w:rPr>
          <w:b/>
          <w:color w:val="000000"/>
          <w:sz w:val="28"/>
          <w:szCs w:val="34"/>
        </w:rPr>
      </w:pPr>
      <w:r w:rsidRPr="00167B48">
        <w:rPr>
          <w:b/>
          <w:color w:val="000000"/>
          <w:sz w:val="28"/>
          <w:szCs w:val="34"/>
        </w:rPr>
        <w:t>районного конкурса в области предпринимательской деятельности «Предприниматель года»</w:t>
      </w:r>
    </w:p>
    <w:p w:rsidR="00236399" w:rsidRDefault="00D70FAE" w:rsidP="00236399">
      <w:pPr>
        <w:rPr>
          <w:color w:val="000000"/>
          <w:sz w:val="28"/>
          <w:szCs w:val="34"/>
        </w:rPr>
      </w:pPr>
      <w:r>
        <w:rPr>
          <w:b/>
          <w:color w:val="000000"/>
          <w:sz w:val="28"/>
          <w:szCs w:val="34"/>
        </w:rPr>
        <w:t>Номинации конкурса</w:t>
      </w:r>
      <w:r w:rsidR="00236399">
        <w:rPr>
          <w:b/>
          <w:color w:val="000000"/>
          <w:sz w:val="28"/>
          <w:szCs w:val="34"/>
        </w:rPr>
        <w:t xml:space="preserve"> </w:t>
      </w:r>
      <w:r w:rsidR="00236399">
        <w:rPr>
          <w:color w:val="000000"/>
          <w:sz w:val="28"/>
          <w:szCs w:val="34"/>
        </w:rPr>
        <w:t>(отметить номинацию участника).</w:t>
      </w:r>
    </w:p>
    <w:p w:rsidR="00C67E1E" w:rsidRDefault="00C67E1E" w:rsidP="00236399">
      <w:pPr>
        <w:rPr>
          <w:color w:val="000000"/>
          <w:sz w:val="28"/>
          <w:szCs w:val="34"/>
        </w:rPr>
      </w:pP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Бизнес-леди.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Лучший молодой предприниматель.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производственное предприятие (предприниматель).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сельском хозяйстве.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сферы торговли.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сферы общественного питания.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 xml:space="preserve">Лучшее предприятие (предприниматель) в сфере бытовых услуг. 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сфере коммунальных услуг.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сфере медицинских услуг.</w:t>
      </w:r>
    </w:p>
    <w:p w:rsidR="006D268B" w:rsidRPr="00BF01AA" w:rsidRDefault="006D268B" w:rsidP="006D268B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сфере услуг красоты и здоровья.</w:t>
      </w:r>
    </w:p>
    <w:p w:rsidR="006D268B" w:rsidRDefault="006D268B" w:rsidP="00D70FAE">
      <w:pPr>
        <w:jc w:val="both"/>
        <w:rPr>
          <w:sz w:val="28"/>
          <w:szCs w:val="34"/>
        </w:rPr>
      </w:pPr>
      <w:r w:rsidRPr="00BF01AA">
        <w:rPr>
          <w:sz w:val="28"/>
          <w:szCs w:val="34"/>
        </w:rPr>
        <w:t>Лучшее предприятие (предприниматель) в сфере прочих услуг (услуги го</w:t>
      </w:r>
      <w:r w:rsidR="00AE2733">
        <w:rPr>
          <w:sz w:val="28"/>
          <w:szCs w:val="34"/>
        </w:rPr>
        <w:t>стиниц, юридические, услуги риэлтора</w:t>
      </w:r>
      <w:r w:rsidRPr="00BF01AA">
        <w:rPr>
          <w:sz w:val="28"/>
          <w:szCs w:val="34"/>
        </w:rPr>
        <w:t>, консультационные  и другие).</w:t>
      </w:r>
    </w:p>
    <w:p w:rsidR="00236399" w:rsidRDefault="00236399" w:rsidP="00236399">
      <w:pPr>
        <w:rPr>
          <w:color w:val="000000"/>
          <w:sz w:val="28"/>
          <w:szCs w:val="34"/>
        </w:rPr>
      </w:pPr>
    </w:p>
    <w:p w:rsidR="00236399" w:rsidRDefault="00236399" w:rsidP="00236399">
      <w:pPr>
        <w:rPr>
          <w:b/>
          <w:color w:val="000000"/>
          <w:sz w:val="28"/>
          <w:szCs w:val="34"/>
        </w:rPr>
      </w:pPr>
      <w:r w:rsidRPr="00283F37">
        <w:rPr>
          <w:b/>
          <w:color w:val="000000"/>
          <w:sz w:val="28"/>
          <w:szCs w:val="34"/>
        </w:rPr>
        <w:t>Общие сведения о предприятии/компании:</w:t>
      </w:r>
    </w:p>
    <w:p w:rsidR="002A74FA" w:rsidRPr="00283F37" w:rsidRDefault="002A74FA" w:rsidP="00236399">
      <w:pPr>
        <w:rPr>
          <w:b/>
          <w:color w:val="000000"/>
          <w:sz w:val="28"/>
          <w:szCs w:val="34"/>
        </w:rPr>
      </w:pPr>
    </w:p>
    <w:p w:rsidR="00236399" w:rsidRPr="003D7FEA" w:rsidRDefault="00236399" w:rsidP="002A74FA">
      <w:pPr>
        <w:spacing w:line="276" w:lineRule="auto"/>
        <w:rPr>
          <w:color w:val="000000"/>
        </w:rPr>
      </w:pPr>
      <w:r w:rsidRPr="002A74FA">
        <w:rPr>
          <w:color w:val="000000"/>
          <w:sz w:val="28"/>
          <w:szCs w:val="28"/>
        </w:rPr>
        <w:t>Наименование</w:t>
      </w:r>
      <w:r w:rsidRPr="003D7FEA">
        <w:rPr>
          <w:color w:val="000000"/>
        </w:rPr>
        <w:t>___________________________________________</w:t>
      </w:r>
      <w:r>
        <w:rPr>
          <w:color w:val="000000"/>
        </w:rPr>
        <w:t>____________</w:t>
      </w:r>
      <w:r w:rsidRPr="003D7FEA">
        <w:rPr>
          <w:color w:val="000000"/>
        </w:rPr>
        <w:t>_____________</w:t>
      </w:r>
      <w:r>
        <w:rPr>
          <w:color w:val="000000"/>
        </w:rPr>
        <w:t>_________________________________________________</w:t>
      </w:r>
      <w:r w:rsidR="002A74FA">
        <w:rPr>
          <w:color w:val="000000"/>
        </w:rPr>
        <w:t>______________________________</w:t>
      </w:r>
    </w:p>
    <w:p w:rsidR="00236399" w:rsidRDefault="002A74FA" w:rsidP="002A74FA">
      <w:pPr>
        <w:spacing w:line="27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ФИО руководителя </w:t>
      </w:r>
      <w:r w:rsidR="00236399" w:rsidRPr="002A74FA">
        <w:rPr>
          <w:color w:val="000000"/>
          <w:sz w:val="28"/>
          <w:szCs w:val="28"/>
        </w:rPr>
        <w:t>полнос</w:t>
      </w:r>
      <w:r>
        <w:rPr>
          <w:color w:val="000000"/>
          <w:sz w:val="28"/>
          <w:szCs w:val="28"/>
        </w:rPr>
        <w:t>тью</w:t>
      </w:r>
      <w:r w:rsidR="00236399">
        <w:rPr>
          <w:color w:val="000000"/>
        </w:rPr>
        <w:t>_____________</w:t>
      </w:r>
      <w:r>
        <w:rPr>
          <w:color w:val="000000"/>
        </w:rPr>
        <w:t>_____________________________________</w:t>
      </w:r>
    </w:p>
    <w:p w:rsidR="002A74FA" w:rsidRPr="003D7FEA" w:rsidRDefault="002A74FA" w:rsidP="002A74FA">
      <w:pPr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236399" w:rsidRPr="003D7FEA" w:rsidRDefault="00236399" w:rsidP="002A74FA">
      <w:pPr>
        <w:spacing w:line="276" w:lineRule="auto"/>
        <w:rPr>
          <w:color w:val="000000"/>
        </w:rPr>
      </w:pPr>
      <w:r w:rsidRPr="002A74FA">
        <w:rPr>
          <w:color w:val="000000"/>
          <w:sz w:val="28"/>
          <w:szCs w:val="28"/>
        </w:rPr>
        <w:t>Адрес фактический / юридический</w:t>
      </w:r>
      <w:r>
        <w:rPr>
          <w:color w:val="000000"/>
        </w:rPr>
        <w:t>________________</w:t>
      </w:r>
      <w:r w:rsidR="002A74FA">
        <w:rPr>
          <w:color w:val="000000"/>
        </w:rPr>
        <w:t>______________________________</w:t>
      </w:r>
    </w:p>
    <w:p w:rsidR="002A74FA" w:rsidRDefault="00236399" w:rsidP="002A74FA">
      <w:pPr>
        <w:spacing w:line="276" w:lineRule="auto"/>
        <w:rPr>
          <w:color w:val="000000"/>
          <w:sz w:val="28"/>
          <w:szCs w:val="28"/>
        </w:rPr>
      </w:pPr>
      <w:r w:rsidRPr="002A74FA">
        <w:rPr>
          <w:color w:val="000000"/>
          <w:sz w:val="28"/>
          <w:szCs w:val="28"/>
        </w:rPr>
        <w:t>Телефон/факс</w:t>
      </w:r>
      <w:r w:rsidR="002A74FA">
        <w:rPr>
          <w:color w:val="000000"/>
          <w:sz w:val="28"/>
          <w:szCs w:val="28"/>
        </w:rPr>
        <w:t xml:space="preserve"> </w:t>
      </w:r>
      <w:r w:rsidRPr="002A74FA">
        <w:rPr>
          <w:color w:val="000000"/>
          <w:sz w:val="28"/>
          <w:szCs w:val="28"/>
        </w:rPr>
        <w:t xml:space="preserve"> ______________________</w:t>
      </w:r>
      <w:r w:rsidR="002A74FA">
        <w:rPr>
          <w:color w:val="000000"/>
          <w:sz w:val="28"/>
          <w:szCs w:val="28"/>
        </w:rPr>
        <w:t>__________________________________</w:t>
      </w:r>
    </w:p>
    <w:p w:rsidR="00236399" w:rsidRPr="002A74FA" w:rsidRDefault="00236399" w:rsidP="002A74FA">
      <w:pPr>
        <w:spacing w:line="276" w:lineRule="auto"/>
        <w:rPr>
          <w:color w:val="000000"/>
          <w:sz w:val="28"/>
          <w:szCs w:val="28"/>
        </w:rPr>
      </w:pPr>
      <w:r w:rsidRPr="002A74FA">
        <w:rPr>
          <w:color w:val="000000"/>
          <w:sz w:val="28"/>
          <w:szCs w:val="28"/>
        </w:rPr>
        <w:t xml:space="preserve">ИНН </w:t>
      </w:r>
      <w:r w:rsidR="002A74FA">
        <w:rPr>
          <w:color w:val="000000"/>
          <w:sz w:val="28"/>
          <w:szCs w:val="28"/>
        </w:rPr>
        <w:t xml:space="preserve"> </w:t>
      </w:r>
      <w:r w:rsidRPr="002A74FA">
        <w:rPr>
          <w:color w:val="000000"/>
          <w:sz w:val="28"/>
          <w:szCs w:val="28"/>
        </w:rPr>
        <w:t>____________________________________________</w:t>
      </w:r>
      <w:r w:rsidR="002A74FA">
        <w:rPr>
          <w:color w:val="000000"/>
          <w:sz w:val="28"/>
          <w:szCs w:val="28"/>
        </w:rPr>
        <w:t>____________________</w:t>
      </w:r>
    </w:p>
    <w:p w:rsidR="002A74FA" w:rsidRDefault="00236399" w:rsidP="002A74FA">
      <w:pPr>
        <w:spacing w:line="276" w:lineRule="auto"/>
        <w:rPr>
          <w:color w:val="000000"/>
          <w:sz w:val="28"/>
          <w:szCs w:val="28"/>
        </w:rPr>
      </w:pPr>
      <w:r w:rsidRPr="002A74FA">
        <w:rPr>
          <w:color w:val="000000"/>
          <w:sz w:val="28"/>
          <w:szCs w:val="28"/>
        </w:rPr>
        <w:t>Электронная почта</w:t>
      </w:r>
      <w:r w:rsidR="002A74FA">
        <w:rPr>
          <w:color w:val="000000"/>
          <w:sz w:val="28"/>
          <w:szCs w:val="28"/>
        </w:rPr>
        <w:t xml:space="preserve"> </w:t>
      </w:r>
      <w:r w:rsidRPr="002A74FA">
        <w:rPr>
          <w:color w:val="000000"/>
          <w:sz w:val="28"/>
          <w:szCs w:val="28"/>
        </w:rPr>
        <w:t xml:space="preserve"> ______________</w:t>
      </w:r>
      <w:r w:rsidR="002A74FA">
        <w:rPr>
          <w:color w:val="000000"/>
          <w:sz w:val="28"/>
          <w:szCs w:val="28"/>
        </w:rPr>
        <w:t>______________________________________</w:t>
      </w:r>
    </w:p>
    <w:p w:rsidR="00236399" w:rsidRPr="002A74FA" w:rsidRDefault="00236399" w:rsidP="002A74FA">
      <w:pPr>
        <w:spacing w:line="276" w:lineRule="auto"/>
        <w:rPr>
          <w:color w:val="000000"/>
          <w:sz w:val="28"/>
          <w:szCs w:val="28"/>
        </w:rPr>
      </w:pPr>
      <w:r w:rsidRPr="002A74FA">
        <w:rPr>
          <w:color w:val="000000"/>
          <w:sz w:val="28"/>
          <w:szCs w:val="28"/>
        </w:rPr>
        <w:t>Адрес в Интернете</w:t>
      </w:r>
      <w:r w:rsidR="002A74FA">
        <w:rPr>
          <w:color w:val="000000"/>
          <w:sz w:val="28"/>
          <w:szCs w:val="28"/>
        </w:rPr>
        <w:t xml:space="preserve"> </w:t>
      </w:r>
      <w:r w:rsidRPr="002A74FA">
        <w:rPr>
          <w:color w:val="000000"/>
          <w:sz w:val="28"/>
          <w:szCs w:val="28"/>
        </w:rPr>
        <w:t xml:space="preserve"> __________________________</w:t>
      </w:r>
      <w:r w:rsidR="002A74FA">
        <w:rPr>
          <w:color w:val="000000"/>
          <w:sz w:val="28"/>
          <w:szCs w:val="28"/>
        </w:rPr>
        <w:t>__________________________</w:t>
      </w:r>
    </w:p>
    <w:p w:rsidR="00236399" w:rsidRPr="002A74FA" w:rsidRDefault="00236399" w:rsidP="002A74FA">
      <w:pPr>
        <w:spacing w:line="276" w:lineRule="auto"/>
        <w:rPr>
          <w:color w:val="000000"/>
          <w:sz w:val="28"/>
          <w:szCs w:val="28"/>
        </w:rPr>
      </w:pPr>
      <w:r w:rsidRPr="002A74FA">
        <w:rPr>
          <w:color w:val="000000"/>
          <w:sz w:val="28"/>
          <w:szCs w:val="28"/>
        </w:rPr>
        <w:t>Контактное лицо (с указанием должности) _________________</w:t>
      </w:r>
      <w:r w:rsidR="002A74FA">
        <w:rPr>
          <w:color w:val="000000"/>
          <w:sz w:val="28"/>
          <w:szCs w:val="28"/>
        </w:rPr>
        <w:t>_______________</w:t>
      </w:r>
    </w:p>
    <w:p w:rsidR="00236399" w:rsidRPr="002A74FA" w:rsidRDefault="00236399" w:rsidP="002A74FA">
      <w:pPr>
        <w:spacing w:line="276" w:lineRule="auto"/>
        <w:rPr>
          <w:color w:val="000000"/>
          <w:sz w:val="28"/>
          <w:szCs w:val="28"/>
        </w:rPr>
      </w:pPr>
      <w:r w:rsidRPr="002A74FA">
        <w:rPr>
          <w:color w:val="000000"/>
          <w:sz w:val="28"/>
          <w:szCs w:val="28"/>
        </w:rPr>
        <w:t>Число сотрудников ______________ (в том числе иностранных работников)</w:t>
      </w:r>
      <w:r w:rsidR="002A74FA">
        <w:rPr>
          <w:color w:val="000000"/>
          <w:sz w:val="28"/>
          <w:szCs w:val="28"/>
        </w:rPr>
        <w:t xml:space="preserve"> </w:t>
      </w:r>
      <w:r w:rsidRPr="002A74FA">
        <w:rPr>
          <w:color w:val="000000"/>
          <w:sz w:val="28"/>
          <w:szCs w:val="28"/>
        </w:rPr>
        <w:t xml:space="preserve"> __</w:t>
      </w:r>
      <w:r w:rsidR="002A74FA">
        <w:rPr>
          <w:color w:val="000000"/>
          <w:sz w:val="28"/>
          <w:szCs w:val="28"/>
        </w:rPr>
        <w:t>_</w:t>
      </w:r>
    </w:p>
    <w:p w:rsidR="00236399" w:rsidRDefault="00236399" w:rsidP="002A74FA">
      <w:pPr>
        <w:spacing w:line="276" w:lineRule="auto"/>
        <w:jc w:val="both"/>
        <w:rPr>
          <w:color w:val="000000"/>
          <w:sz w:val="28"/>
          <w:szCs w:val="28"/>
        </w:rPr>
      </w:pPr>
      <w:r w:rsidRPr="002A74FA">
        <w:rPr>
          <w:color w:val="000000"/>
          <w:sz w:val="28"/>
          <w:szCs w:val="28"/>
        </w:rPr>
        <w:t xml:space="preserve">Регистрация на территории Шекснинского муниципального района, год основания (копия свидетельства о государственной регистрации юридического лица/индивидуального предпринимателя прилагается) </w:t>
      </w:r>
      <w:r w:rsidR="002A74FA">
        <w:rPr>
          <w:color w:val="000000"/>
          <w:sz w:val="28"/>
          <w:szCs w:val="28"/>
        </w:rPr>
        <w:t xml:space="preserve">  </w:t>
      </w:r>
      <w:r w:rsidRPr="002A74FA">
        <w:rPr>
          <w:color w:val="000000"/>
          <w:sz w:val="28"/>
          <w:szCs w:val="28"/>
        </w:rPr>
        <w:t>_____________________</w:t>
      </w:r>
    </w:p>
    <w:p w:rsidR="002A74FA" w:rsidRDefault="002A74FA" w:rsidP="002A74FA">
      <w:pPr>
        <w:spacing w:line="276" w:lineRule="auto"/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36399" w:rsidRPr="003D7FEA" w:rsidRDefault="00236399" w:rsidP="002A74FA">
      <w:pPr>
        <w:spacing w:line="276" w:lineRule="auto"/>
        <w:rPr>
          <w:color w:val="000000"/>
        </w:rPr>
      </w:pPr>
      <w:r>
        <w:rPr>
          <w:b/>
          <w:color w:val="000000"/>
          <w:sz w:val="28"/>
          <w:szCs w:val="34"/>
        </w:rPr>
        <w:t xml:space="preserve">Основной род деятельности, профиль выпускаемой продукции </w:t>
      </w:r>
      <w:r w:rsidRPr="003D7FEA">
        <w:rPr>
          <w:color w:val="000000"/>
        </w:rPr>
        <w:t>____</w:t>
      </w:r>
      <w:r>
        <w:rPr>
          <w:color w:val="000000"/>
        </w:rPr>
        <w:t>__</w:t>
      </w:r>
      <w:r w:rsidRPr="003D7FEA">
        <w:rPr>
          <w:color w:val="000000"/>
        </w:rPr>
        <w:t>_______ _____________________________________________________________________</w:t>
      </w:r>
      <w:r>
        <w:rPr>
          <w:color w:val="000000"/>
        </w:rPr>
        <w:t xml:space="preserve">____________ </w:t>
      </w:r>
      <w:r>
        <w:rPr>
          <w:color w:val="000000"/>
        </w:rPr>
        <w:lastRenderedPageBreak/>
        <w:t>_________________________________________________________________________________ _________________________________________________________________________________</w:t>
      </w:r>
    </w:p>
    <w:p w:rsidR="00236399" w:rsidRPr="003D7FEA" w:rsidRDefault="00236399" w:rsidP="002A74FA">
      <w:pPr>
        <w:spacing w:line="276" w:lineRule="auto"/>
        <w:rPr>
          <w:color w:val="000000"/>
        </w:rPr>
      </w:pPr>
      <w:r>
        <w:rPr>
          <w:b/>
          <w:color w:val="000000"/>
          <w:sz w:val="28"/>
          <w:szCs w:val="34"/>
        </w:rPr>
        <w:t xml:space="preserve">Основные используемые методы повышения качества товаров, услуг </w:t>
      </w:r>
      <w:r w:rsidRPr="003D7FEA">
        <w:rPr>
          <w:color w:val="000000"/>
        </w:rPr>
        <w:t>_____</w:t>
      </w:r>
      <w:r>
        <w:rPr>
          <w:color w:val="000000"/>
        </w:rPr>
        <w:t>_</w:t>
      </w:r>
      <w:r w:rsidRPr="003D7FEA">
        <w:rPr>
          <w:color w:val="000000"/>
        </w:rPr>
        <w:t xml:space="preserve"> _____________________________________________________________________</w:t>
      </w:r>
      <w:r>
        <w:rPr>
          <w:color w:val="000000"/>
        </w:rPr>
        <w:t>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236399" w:rsidRPr="003D7FEA" w:rsidRDefault="00016190" w:rsidP="002A74FA">
      <w:pPr>
        <w:spacing w:line="276" w:lineRule="auto"/>
        <w:jc w:val="both"/>
        <w:rPr>
          <w:color w:val="000000"/>
        </w:rPr>
      </w:pPr>
      <w:r w:rsidRPr="00BF01AA">
        <w:rPr>
          <w:b/>
          <w:color w:val="000000"/>
          <w:sz w:val="28"/>
          <w:szCs w:val="34"/>
        </w:rPr>
        <w:t>Руководитель</w:t>
      </w:r>
      <w:r w:rsidR="00236399">
        <w:rPr>
          <w:b/>
          <w:color w:val="000000"/>
          <w:sz w:val="28"/>
          <w:szCs w:val="34"/>
        </w:rPr>
        <w:t xml:space="preserve"> предприятия и его квалификация </w:t>
      </w:r>
      <w:r w:rsidR="00236399">
        <w:rPr>
          <w:color w:val="000000"/>
          <w:sz w:val="28"/>
          <w:szCs w:val="34"/>
        </w:rPr>
        <w:t xml:space="preserve">(образование, повышение квалификации, научная степень, стаж управленческой деятельности, др.) </w:t>
      </w:r>
      <w:r w:rsidR="00236399" w:rsidRPr="003D7FEA">
        <w:rPr>
          <w:color w:val="000000"/>
        </w:rPr>
        <w:t>____</w:t>
      </w:r>
      <w:r w:rsidR="00236399">
        <w:rPr>
          <w:color w:val="000000"/>
        </w:rPr>
        <w:t>_</w:t>
      </w:r>
      <w:r w:rsidR="00236399" w:rsidRPr="003D7FEA">
        <w:rPr>
          <w:color w:val="000000"/>
        </w:rPr>
        <w:t>__ _____________________________________________________________________</w:t>
      </w:r>
      <w:r w:rsidR="002363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399" w:rsidRDefault="00236399" w:rsidP="002A74FA">
      <w:pPr>
        <w:spacing w:line="276" w:lineRule="auto"/>
        <w:jc w:val="both"/>
        <w:rPr>
          <w:color w:val="000000"/>
          <w:sz w:val="28"/>
          <w:szCs w:val="34"/>
        </w:rPr>
      </w:pPr>
      <w:r>
        <w:rPr>
          <w:b/>
          <w:color w:val="000000"/>
          <w:sz w:val="28"/>
          <w:szCs w:val="34"/>
        </w:rPr>
        <w:t xml:space="preserve">Профессиональные и корпоративные достижения предприятия </w:t>
      </w:r>
      <w:r w:rsidRPr="002A74FA">
        <w:rPr>
          <w:color w:val="000000"/>
          <w:sz w:val="28"/>
          <w:szCs w:val="28"/>
        </w:rPr>
        <w:t>(</w:t>
      </w:r>
      <w:r w:rsidR="0074277E">
        <w:rPr>
          <w:color w:val="000000"/>
          <w:sz w:val="28"/>
          <w:szCs w:val="28"/>
        </w:rPr>
        <w:t xml:space="preserve">выпуск новых видов товаров, работ и услуг, </w:t>
      </w:r>
      <w:r w:rsidRPr="002A74FA">
        <w:rPr>
          <w:color w:val="000000"/>
          <w:sz w:val="28"/>
          <w:szCs w:val="28"/>
        </w:rPr>
        <w:t>государственные и общественные награды и премии, вхождение в профессиональные рейтинги, др.)</w:t>
      </w:r>
      <w:r w:rsidR="002A74FA">
        <w:rPr>
          <w:color w:val="000000"/>
          <w:sz w:val="28"/>
          <w:szCs w:val="28"/>
        </w:rPr>
        <w:t>_________________________________</w:t>
      </w:r>
      <w:r w:rsidR="0074277E">
        <w:rPr>
          <w:color w:val="000000"/>
          <w:sz w:val="28"/>
          <w:szCs w:val="28"/>
        </w:rPr>
        <w:t>__________________________</w:t>
      </w:r>
      <w:r w:rsidR="002A74FA">
        <w:rPr>
          <w:color w:val="000000"/>
          <w:sz w:val="28"/>
          <w:szCs w:val="28"/>
        </w:rPr>
        <w:t>___</w:t>
      </w:r>
      <w:r w:rsidRPr="003D7FEA">
        <w:rPr>
          <w:color w:val="000000"/>
        </w:rPr>
        <w:t xml:space="preserve"> ___________</w:t>
      </w:r>
      <w:r>
        <w:rPr>
          <w:color w:val="000000"/>
        </w:rPr>
        <w:t>____________________________</w:t>
      </w:r>
      <w:r w:rsidR="002A74FA">
        <w:rPr>
          <w:color w:val="000000"/>
        </w:rPr>
        <w:t>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399" w:rsidRPr="003D7FEA" w:rsidRDefault="00236399" w:rsidP="002A74FA">
      <w:pPr>
        <w:spacing w:line="276" w:lineRule="auto"/>
        <w:rPr>
          <w:color w:val="000000"/>
        </w:rPr>
      </w:pPr>
      <w:r w:rsidRPr="002666DE">
        <w:rPr>
          <w:b/>
          <w:color w:val="000000"/>
          <w:sz w:val="28"/>
          <w:szCs w:val="34"/>
        </w:rPr>
        <w:t xml:space="preserve">Участие в социальных и благотворительных </w:t>
      </w:r>
      <w:r w:rsidR="00F80BCB">
        <w:rPr>
          <w:b/>
          <w:color w:val="000000"/>
          <w:sz w:val="28"/>
          <w:szCs w:val="34"/>
        </w:rPr>
        <w:t>мероприятиях</w:t>
      </w:r>
      <w:r w:rsidR="00016190" w:rsidRPr="00BF01AA">
        <w:rPr>
          <w:b/>
          <w:color w:val="000000"/>
          <w:sz w:val="28"/>
          <w:szCs w:val="34"/>
        </w:rPr>
        <w:t>, проектах</w:t>
      </w:r>
      <w:r w:rsidR="00016190">
        <w:rPr>
          <w:b/>
          <w:color w:val="000000"/>
          <w:sz w:val="28"/>
          <w:szCs w:val="34"/>
        </w:rPr>
        <w:t xml:space="preserve"> </w:t>
      </w:r>
      <w:r w:rsidRPr="003D7FEA">
        <w:rPr>
          <w:color w:val="000000"/>
        </w:rPr>
        <w:t>_____________________________________________________________________</w:t>
      </w:r>
      <w:r>
        <w:rPr>
          <w:color w:val="000000"/>
        </w:rPr>
        <w:t>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7FEA">
        <w:rPr>
          <w:color w:val="000000"/>
        </w:rPr>
        <w:t xml:space="preserve"> </w:t>
      </w:r>
    </w:p>
    <w:p w:rsidR="00236399" w:rsidRDefault="00FA1748" w:rsidP="002A74FA">
      <w:pPr>
        <w:spacing w:line="276" w:lineRule="auto"/>
        <w:jc w:val="both"/>
        <w:rPr>
          <w:color w:val="000000"/>
          <w:sz w:val="28"/>
          <w:szCs w:val="34"/>
        </w:rPr>
      </w:pPr>
      <w:r w:rsidRPr="00033FA1">
        <w:rPr>
          <w:b/>
          <w:color w:val="000000"/>
          <w:sz w:val="28"/>
          <w:szCs w:val="34"/>
        </w:rPr>
        <w:t>Задолженность в бюджеты всех уровней</w:t>
      </w:r>
      <w:r>
        <w:rPr>
          <w:color w:val="000000"/>
          <w:sz w:val="28"/>
          <w:szCs w:val="34"/>
        </w:rPr>
        <w:t xml:space="preserve"> </w:t>
      </w:r>
      <w:r w:rsidR="00236399" w:rsidRPr="003D7FEA">
        <w:rPr>
          <w:color w:val="000000"/>
        </w:rPr>
        <w:t>___________________</w:t>
      </w:r>
      <w:r w:rsidR="00236399">
        <w:rPr>
          <w:color w:val="000000"/>
        </w:rPr>
        <w:t>_____</w:t>
      </w:r>
      <w:r w:rsidR="00236399" w:rsidRPr="003D7FEA">
        <w:rPr>
          <w:color w:val="000000"/>
        </w:rPr>
        <w:t>___________ ____________________________________________________________________</w:t>
      </w:r>
      <w:r w:rsidR="002363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0ED3">
        <w:rPr>
          <w:color w:val="000000"/>
        </w:rPr>
        <w:t>___________________</w:t>
      </w:r>
    </w:p>
    <w:p w:rsidR="003D0537" w:rsidRDefault="00016190" w:rsidP="00016190">
      <w:pPr>
        <w:spacing w:line="276" w:lineRule="auto"/>
        <w:rPr>
          <w:color w:val="000000"/>
          <w:sz w:val="28"/>
          <w:szCs w:val="34"/>
        </w:rPr>
        <w:sectPr w:rsidR="003D0537" w:rsidSect="009E4EF5">
          <w:headerReference w:type="default" r:id="rId9"/>
          <w:type w:val="continuous"/>
          <w:pgSz w:w="11906" w:h="16838"/>
          <w:pgMar w:top="902" w:right="828" w:bottom="816" w:left="1355" w:header="720" w:footer="720" w:gutter="0"/>
          <w:cols w:space="720"/>
          <w:docGrid w:linePitch="360"/>
        </w:sectPr>
      </w:pPr>
      <w:r w:rsidRPr="00BF01AA">
        <w:rPr>
          <w:b/>
          <w:color w:val="000000"/>
          <w:sz w:val="28"/>
          <w:szCs w:val="28"/>
        </w:rPr>
        <w:t>Рост (снижение)</w:t>
      </w:r>
      <w:r w:rsidR="00FA1748" w:rsidRPr="00BF01AA">
        <w:rPr>
          <w:b/>
          <w:color w:val="000000"/>
          <w:sz w:val="28"/>
          <w:szCs w:val="28"/>
        </w:rPr>
        <w:t xml:space="preserve"> </w:t>
      </w:r>
      <w:r w:rsidRPr="00BF01AA">
        <w:rPr>
          <w:b/>
          <w:color w:val="000000"/>
          <w:sz w:val="28"/>
          <w:szCs w:val="28"/>
        </w:rPr>
        <w:t xml:space="preserve">уплаченных налогов </w:t>
      </w:r>
      <w:r w:rsidR="00FA1748" w:rsidRPr="00BF01AA">
        <w:rPr>
          <w:b/>
          <w:color w:val="000000"/>
          <w:sz w:val="28"/>
          <w:szCs w:val="34"/>
        </w:rPr>
        <w:t xml:space="preserve">в бюджеты всех уровней </w:t>
      </w:r>
      <w:r w:rsidRPr="00BF01AA">
        <w:rPr>
          <w:b/>
          <w:color w:val="000000"/>
          <w:sz w:val="28"/>
          <w:szCs w:val="28"/>
        </w:rPr>
        <w:t>за текущий год</w:t>
      </w:r>
      <w:r w:rsidRPr="00BF01AA">
        <w:rPr>
          <w:color w:val="000000"/>
        </w:rPr>
        <w:t xml:space="preserve"> </w:t>
      </w:r>
      <w:r w:rsidR="00FA1748" w:rsidRPr="00BF01AA">
        <w:rPr>
          <w:b/>
          <w:color w:val="000000"/>
          <w:sz w:val="28"/>
          <w:szCs w:val="34"/>
        </w:rPr>
        <w:t>в сравнении с предшествующим годо</w:t>
      </w:r>
      <w:r w:rsidRPr="00BF01AA">
        <w:rPr>
          <w:b/>
          <w:color w:val="000000"/>
          <w:sz w:val="28"/>
          <w:szCs w:val="34"/>
        </w:rPr>
        <w:t>м (%</w:t>
      </w:r>
      <w:r w:rsidR="00FA1748" w:rsidRPr="00BF01AA">
        <w:rPr>
          <w:b/>
          <w:color w:val="000000"/>
          <w:sz w:val="28"/>
          <w:szCs w:val="34"/>
        </w:rPr>
        <w:t>)</w:t>
      </w:r>
      <w:r w:rsidRPr="00BF01AA">
        <w:rPr>
          <w:b/>
          <w:color w:val="000000"/>
          <w:sz w:val="28"/>
          <w:szCs w:val="34"/>
        </w:rPr>
        <w:t xml:space="preserve"> </w:t>
      </w:r>
      <w:r w:rsidR="00236399" w:rsidRPr="00016190">
        <w:rPr>
          <w:color w:val="000000"/>
        </w:rPr>
        <w:t>______________</w:t>
      </w:r>
      <w:r w:rsidR="00FA1748" w:rsidRPr="00016190">
        <w:rPr>
          <w:color w:val="000000"/>
        </w:rPr>
        <w:t>____________________</w:t>
      </w:r>
      <w:r>
        <w:rPr>
          <w:color w:val="000000"/>
        </w:rPr>
        <w:t>_______________________________________________</w:t>
      </w:r>
    </w:p>
    <w:p w:rsidR="009C2541" w:rsidRDefault="009C2541" w:rsidP="002A74FA">
      <w:pPr>
        <w:jc w:val="both"/>
        <w:rPr>
          <w:color w:val="000000"/>
          <w:sz w:val="28"/>
          <w:szCs w:val="34"/>
        </w:rPr>
      </w:pPr>
    </w:p>
    <w:sectPr w:rsidR="009C2541" w:rsidSect="003D0537">
      <w:type w:val="continuous"/>
      <w:pgSz w:w="11906" w:h="16838"/>
      <w:pgMar w:top="902" w:right="828" w:bottom="816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AF" w:rsidRDefault="000F63AF">
      <w:r>
        <w:separator/>
      </w:r>
    </w:p>
  </w:endnote>
  <w:endnote w:type="continuationSeparator" w:id="0">
    <w:p w:rsidR="000F63AF" w:rsidRDefault="000F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AF" w:rsidRDefault="000F63AF">
      <w:r>
        <w:separator/>
      </w:r>
    </w:p>
  </w:footnote>
  <w:footnote w:type="continuationSeparator" w:id="0">
    <w:p w:rsidR="000F63AF" w:rsidRDefault="000F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F" w:rsidRDefault="000F63AF" w:rsidP="006D268B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42DF0"/>
    <w:multiLevelType w:val="hybridMultilevel"/>
    <w:tmpl w:val="F3EE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7EB"/>
    <w:multiLevelType w:val="multilevel"/>
    <w:tmpl w:val="16CC17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71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3C41C0"/>
    <w:multiLevelType w:val="multilevel"/>
    <w:tmpl w:val="6F8A60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10451E"/>
    <w:multiLevelType w:val="hybridMultilevel"/>
    <w:tmpl w:val="BF2226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59433A"/>
    <w:multiLevelType w:val="multilevel"/>
    <w:tmpl w:val="EFB0C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9600707"/>
    <w:multiLevelType w:val="multilevel"/>
    <w:tmpl w:val="8F10FA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7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41186D"/>
    <w:multiLevelType w:val="multilevel"/>
    <w:tmpl w:val="8BCC9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1FD6A9B"/>
    <w:multiLevelType w:val="hybridMultilevel"/>
    <w:tmpl w:val="E3BAED78"/>
    <w:lvl w:ilvl="0" w:tplc="07CC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6D4C23"/>
    <w:multiLevelType w:val="hybridMultilevel"/>
    <w:tmpl w:val="19424EB8"/>
    <w:lvl w:ilvl="0" w:tplc="7DE05C02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36A22D37"/>
    <w:multiLevelType w:val="multilevel"/>
    <w:tmpl w:val="31CA61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1">
    <w:nsid w:val="55F96DEC"/>
    <w:multiLevelType w:val="multilevel"/>
    <w:tmpl w:val="25B4D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8196F3E"/>
    <w:multiLevelType w:val="hybridMultilevel"/>
    <w:tmpl w:val="EF18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826CD"/>
    <w:multiLevelType w:val="multilevel"/>
    <w:tmpl w:val="7CAE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B65607C"/>
    <w:multiLevelType w:val="multilevel"/>
    <w:tmpl w:val="16CC17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71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6560B96"/>
    <w:multiLevelType w:val="multilevel"/>
    <w:tmpl w:val="A8DA5924"/>
    <w:lvl w:ilvl="0">
      <w:start w:val="1"/>
      <w:numFmt w:val="decimal"/>
      <w:lvlText w:val="%1."/>
      <w:lvlJc w:val="left"/>
      <w:pPr>
        <w:ind w:left="1072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abstractNum w:abstractNumId="16">
    <w:nsid w:val="79784F4D"/>
    <w:multiLevelType w:val="hybridMultilevel"/>
    <w:tmpl w:val="EF44B2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CA"/>
    <w:rsid w:val="00006562"/>
    <w:rsid w:val="00016190"/>
    <w:rsid w:val="000232DC"/>
    <w:rsid w:val="00033FA1"/>
    <w:rsid w:val="00066BC9"/>
    <w:rsid w:val="00067D93"/>
    <w:rsid w:val="00074EA3"/>
    <w:rsid w:val="00076D9D"/>
    <w:rsid w:val="000A0CD0"/>
    <w:rsid w:val="000F63AF"/>
    <w:rsid w:val="000F6A92"/>
    <w:rsid w:val="00107806"/>
    <w:rsid w:val="001106E0"/>
    <w:rsid w:val="00130530"/>
    <w:rsid w:val="001332D6"/>
    <w:rsid w:val="001368B0"/>
    <w:rsid w:val="00141A0B"/>
    <w:rsid w:val="00152934"/>
    <w:rsid w:val="00155EDF"/>
    <w:rsid w:val="00162995"/>
    <w:rsid w:val="00167B48"/>
    <w:rsid w:val="001718FD"/>
    <w:rsid w:val="001A46BF"/>
    <w:rsid w:val="001D38A7"/>
    <w:rsid w:val="001D68A6"/>
    <w:rsid w:val="001F6819"/>
    <w:rsid w:val="00200BCA"/>
    <w:rsid w:val="00206A35"/>
    <w:rsid w:val="00222F5C"/>
    <w:rsid w:val="00236399"/>
    <w:rsid w:val="0025550F"/>
    <w:rsid w:val="00263199"/>
    <w:rsid w:val="002666DE"/>
    <w:rsid w:val="00283F37"/>
    <w:rsid w:val="0028738A"/>
    <w:rsid w:val="00295DE4"/>
    <w:rsid w:val="00297339"/>
    <w:rsid w:val="002A74FA"/>
    <w:rsid w:val="002B05AC"/>
    <w:rsid w:val="002D340D"/>
    <w:rsid w:val="002F17B7"/>
    <w:rsid w:val="00312743"/>
    <w:rsid w:val="003167CA"/>
    <w:rsid w:val="0033364E"/>
    <w:rsid w:val="0035480F"/>
    <w:rsid w:val="00362F74"/>
    <w:rsid w:val="00397621"/>
    <w:rsid w:val="003C08AB"/>
    <w:rsid w:val="003D0537"/>
    <w:rsid w:val="003D6CB6"/>
    <w:rsid w:val="003F40A9"/>
    <w:rsid w:val="003F6D6E"/>
    <w:rsid w:val="004041B9"/>
    <w:rsid w:val="004207F2"/>
    <w:rsid w:val="004318A7"/>
    <w:rsid w:val="00440B9F"/>
    <w:rsid w:val="004501BD"/>
    <w:rsid w:val="004862B8"/>
    <w:rsid w:val="00492EFB"/>
    <w:rsid w:val="004C6CB3"/>
    <w:rsid w:val="004F2E39"/>
    <w:rsid w:val="004F3B71"/>
    <w:rsid w:val="004F6086"/>
    <w:rsid w:val="004F791B"/>
    <w:rsid w:val="00501201"/>
    <w:rsid w:val="00507396"/>
    <w:rsid w:val="00533BB6"/>
    <w:rsid w:val="005513F0"/>
    <w:rsid w:val="00567033"/>
    <w:rsid w:val="00585922"/>
    <w:rsid w:val="00594053"/>
    <w:rsid w:val="0059486B"/>
    <w:rsid w:val="00594CFD"/>
    <w:rsid w:val="005A16DB"/>
    <w:rsid w:val="005B03A4"/>
    <w:rsid w:val="005C5DA7"/>
    <w:rsid w:val="005E01FA"/>
    <w:rsid w:val="005E14AE"/>
    <w:rsid w:val="005E47CD"/>
    <w:rsid w:val="005F5F42"/>
    <w:rsid w:val="006005AC"/>
    <w:rsid w:val="00611E2C"/>
    <w:rsid w:val="00621FDE"/>
    <w:rsid w:val="00625505"/>
    <w:rsid w:val="0062615E"/>
    <w:rsid w:val="0063038A"/>
    <w:rsid w:val="00657B52"/>
    <w:rsid w:val="0066683C"/>
    <w:rsid w:val="006836B0"/>
    <w:rsid w:val="006B2082"/>
    <w:rsid w:val="006C3E5E"/>
    <w:rsid w:val="006D268B"/>
    <w:rsid w:val="006E18A7"/>
    <w:rsid w:val="00726EA8"/>
    <w:rsid w:val="00736A36"/>
    <w:rsid w:val="0074277E"/>
    <w:rsid w:val="00745161"/>
    <w:rsid w:val="00762AE9"/>
    <w:rsid w:val="00764915"/>
    <w:rsid w:val="00771628"/>
    <w:rsid w:val="00772972"/>
    <w:rsid w:val="00787F1A"/>
    <w:rsid w:val="0079675C"/>
    <w:rsid w:val="007A3BB3"/>
    <w:rsid w:val="007A63A5"/>
    <w:rsid w:val="007C61F3"/>
    <w:rsid w:val="007E4F1C"/>
    <w:rsid w:val="00835861"/>
    <w:rsid w:val="00840889"/>
    <w:rsid w:val="00890AD6"/>
    <w:rsid w:val="00897C65"/>
    <w:rsid w:val="008B79F5"/>
    <w:rsid w:val="008D77DA"/>
    <w:rsid w:val="008E5192"/>
    <w:rsid w:val="008F4C55"/>
    <w:rsid w:val="009261C9"/>
    <w:rsid w:val="00993D2B"/>
    <w:rsid w:val="009A047C"/>
    <w:rsid w:val="009A7BF4"/>
    <w:rsid w:val="009C05D2"/>
    <w:rsid w:val="009C2541"/>
    <w:rsid w:val="009C2580"/>
    <w:rsid w:val="009E18D2"/>
    <w:rsid w:val="009E4EF5"/>
    <w:rsid w:val="009F14DB"/>
    <w:rsid w:val="00A106CA"/>
    <w:rsid w:val="00A25193"/>
    <w:rsid w:val="00A26C33"/>
    <w:rsid w:val="00A32721"/>
    <w:rsid w:val="00A43CED"/>
    <w:rsid w:val="00A5131C"/>
    <w:rsid w:val="00A53D32"/>
    <w:rsid w:val="00A91903"/>
    <w:rsid w:val="00AA491C"/>
    <w:rsid w:val="00AA7C8F"/>
    <w:rsid w:val="00AD563D"/>
    <w:rsid w:val="00AE2733"/>
    <w:rsid w:val="00AF2E1F"/>
    <w:rsid w:val="00B06404"/>
    <w:rsid w:val="00B11239"/>
    <w:rsid w:val="00B44731"/>
    <w:rsid w:val="00B52D1D"/>
    <w:rsid w:val="00B53867"/>
    <w:rsid w:val="00B7793F"/>
    <w:rsid w:val="00B8336F"/>
    <w:rsid w:val="00B86B3E"/>
    <w:rsid w:val="00B93E57"/>
    <w:rsid w:val="00BB4477"/>
    <w:rsid w:val="00BB7E52"/>
    <w:rsid w:val="00BE452B"/>
    <w:rsid w:val="00BF01AA"/>
    <w:rsid w:val="00C05612"/>
    <w:rsid w:val="00C11105"/>
    <w:rsid w:val="00C125FE"/>
    <w:rsid w:val="00C168A5"/>
    <w:rsid w:val="00C31084"/>
    <w:rsid w:val="00C416D6"/>
    <w:rsid w:val="00C67E1E"/>
    <w:rsid w:val="00C70816"/>
    <w:rsid w:val="00C974FA"/>
    <w:rsid w:val="00CB726D"/>
    <w:rsid w:val="00CF4511"/>
    <w:rsid w:val="00D10460"/>
    <w:rsid w:val="00D30ED3"/>
    <w:rsid w:val="00D33367"/>
    <w:rsid w:val="00D46076"/>
    <w:rsid w:val="00D527A8"/>
    <w:rsid w:val="00D53C18"/>
    <w:rsid w:val="00D70FAE"/>
    <w:rsid w:val="00D74959"/>
    <w:rsid w:val="00D87693"/>
    <w:rsid w:val="00DA1B9E"/>
    <w:rsid w:val="00DA64A3"/>
    <w:rsid w:val="00DB516B"/>
    <w:rsid w:val="00DD7E40"/>
    <w:rsid w:val="00E14267"/>
    <w:rsid w:val="00E364CA"/>
    <w:rsid w:val="00E47C7B"/>
    <w:rsid w:val="00E84603"/>
    <w:rsid w:val="00E87368"/>
    <w:rsid w:val="00E96B5F"/>
    <w:rsid w:val="00EA7935"/>
    <w:rsid w:val="00EB31C7"/>
    <w:rsid w:val="00EC3DC9"/>
    <w:rsid w:val="00ED54F9"/>
    <w:rsid w:val="00EF756D"/>
    <w:rsid w:val="00F02F58"/>
    <w:rsid w:val="00F146B5"/>
    <w:rsid w:val="00F2772E"/>
    <w:rsid w:val="00F52CE3"/>
    <w:rsid w:val="00F54298"/>
    <w:rsid w:val="00F74D6B"/>
    <w:rsid w:val="00F80BCB"/>
    <w:rsid w:val="00F9263D"/>
    <w:rsid w:val="00FA1748"/>
    <w:rsid w:val="00FA4B52"/>
    <w:rsid w:val="00FB418D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8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486B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486B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93D2B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86B"/>
  </w:style>
  <w:style w:type="character" w:customStyle="1" w:styleId="WW-Absatz-Standardschriftart">
    <w:name w:val="WW-Absatz-Standardschriftart"/>
    <w:rsid w:val="0059486B"/>
  </w:style>
  <w:style w:type="character" w:customStyle="1" w:styleId="WW-Absatz-Standardschriftart1">
    <w:name w:val="WW-Absatz-Standardschriftart1"/>
    <w:rsid w:val="0059486B"/>
  </w:style>
  <w:style w:type="character" w:customStyle="1" w:styleId="WW-Absatz-Standardschriftart11">
    <w:name w:val="WW-Absatz-Standardschriftart11"/>
    <w:rsid w:val="0059486B"/>
  </w:style>
  <w:style w:type="character" w:customStyle="1" w:styleId="WW-Absatz-Standardschriftart111">
    <w:name w:val="WW-Absatz-Standardschriftart111"/>
    <w:rsid w:val="0059486B"/>
  </w:style>
  <w:style w:type="character" w:customStyle="1" w:styleId="WW-Absatz-Standardschriftart1111">
    <w:name w:val="WW-Absatz-Standardschriftart1111"/>
    <w:rsid w:val="0059486B"/>
  </w:style>
  <w:style w:type="character" w:customStyle="1" w:styleId="WW-Absatz-Standardschriftart11111">
    <w:name w:val="WW-Absatz-Standardschriftart11111"/>
    <w:rsid w:val="0059486B"/>
  </w:style>
  <w:style w:type="character" w:customStyle="1" w:styleId="WW8Num2z0">
    <w:name w:val="WW8Num2z0"/>
    <w:rsid w:val="0059486B"/>
    <w:rPr>
      <w:rFonts w:ascii="Times New Roman" w:hAnsi="Times New Roman" w:cs="Times New Roman"/>
    </w:rPr>
  </w:style>
  <w:style w:type="character" w:customStyle="1" w:styleId="WW8NumSt1z0">
    <w:name w:val="WW8NumSt1z0"/>
    <w:rsid w:val="0059486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9486B"/>
  </w:style>
  <w:style w:type="character" w:customStyle="1" w:styleId="a3">
    <w:name w:val="Символ нумерации"/>
    <w:rsid w:val="0059486B"/>
  </w:style>
  <w:style w:type="paragraph" w:customStyle="1" w:styleId="a4">
    <w:name w:val="Заголовок"/>
    <w:basedOn w:val="a"/>
    <w:next w:val="a5"/>
    <w:rsid w:val="0059486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9486B"/>
    <w:pPr>
      <w:spacing w:after="120"/>
    </w:pPr>
  </w:style>
  <w:style w:type="paragraph" w:styleId="a6">
    <w:name w:val="List"/>
    <w:basedOn w:val="a5"/>
    <w:rsid w:val="0059486B"/>
    <w:rPr>
      <w:rFonts w:ascii="Arial" w:hAnsi="Arial" w:cs="Mangal"/>
    </w:rPr>
  </w:style>
  <w:style w:type="paragraph" w:customStyle="1" w:styleId="11">
    <w:name w:val="Название1"/>
    <w:basedOn w:val="a"/>
    <w:rsid w:val="0059486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9486B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59486B"/>
    <w:pPr>
      <w:suppressLineNumbers/>
    </w:pPr>
  </w:style>
  <w:style w:type="paragraph" w:customStyle="1" w:styleId="a8">
    <w:name w:val="Заголовок таблицы"/>
    <w:basedOn w:val="a7"/>
    <w:rsid w:val="0059486B"/>
    <w:pPr>
      <w:jc w:val="center"/>
    </w:pPr>
    <w:rPr>
      <w:b/>
      <w:bCs/>
    </w:rPr>
  </w:style>
  <w:style w:type="table" w:styleId="a9">
    <w:name w:val="Table Grid"/>
    <w:basedOn w:val="a1"/>
    <w:rsid w:val="003167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726EA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993D2B"/>
    <w:rPr>
      <w:b/>
      <w:bCs/>
      <w:sz w:val="28"/>
      <w:szCs w:val="28"/>
    </w:rPr>
  </w:style>
  <w:style w:type="paragraph" w:styleId="ab">
    <w:name w:val="No Spacing"/>
    <w:uiPriority w:val="1"/>
    <w:qFormat/>
    <w:rsid w:val="00993D2B"/>
    <w:pPr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styleId="ac">
    <w:name w:val="Balloon Text"/>
    <w:basedOn w:val="a"/>
    <w:link w:val="ad"/>
    <w:rsid w:val="003976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97621"/>
    <w:rPr>
      <w:rFonts w:ascii="Tahoma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rsid w:val="009C05D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C05D2"/>
    <w:rPr>
      <w:sz w:val="24"/>
      <w:szCs w:val="24"/>
      <w:lang w:eastAsia="ar-SA"/>
    </w:rPr>
  </w:style>
  <w:style w:type="paragraph" w:customStyle="1" w:styleId="ConsPlusTitle">
    <w:name w:val="ConsPlusTitle"/>
    <w:rsid w:val="009C0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C05D2"/>
    <w:pPr>
      <w:ind w:left="720"/>
      <w:contextualSpacing/>
    </w:pPr>
  </w:style>
  <w:style w:type="paragraph" w:styleId="af1">
    <w:name w:val="header"/>
    <w:basedOn w:val="a"/>
    <w:link w:val="af2"/>
    <w:rsid w:val="006D268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D268B"/>
    <w:rPr>
      <w:sz w:val="24"/>
      <w:szCs w:val="24"/>
      <w:lang w:eastAsia="ar-SA"/>
    </w:rPr>
  </w:style>
  <w:style w:type="paragraph" w:styleId="af3">
    <w:name w:val="footer"/>
    <w:basedOn w:val="a"/>
    <w:link w:val="af4"/>
    <w:rsid w:val="006D26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D268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8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486B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486B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93D2B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86B"/>
  </w:style>
  <w:style w:type="character" w:customStyle="1" w:styleId="WW-Absatz-Standardschriftart">
    <w:name w:val="WW-Absatz-Standardschriftart"/>
    <w:rsid w:val="0059486B"/>
  </w:style>
  <w:style w:type="character" w:customStyle="1" w:styleId="WW-Absatz-Standardschriftart1">
    <w:name w:val="WW-Absatz-Standardschriftart1"/>
    <w:rsid w:val="0059486B"/>
  </w:style>
  <w:style w:type="character" w:customStyle="1" w:styleId="WW-Absatz-Standardschriftart11">
    <w:name w:val="WW-Absatz-Standardschriftart11"/>
    <w:rsid w:val="0059486B"/>
  </w:style>
  <w:style w:type="character" w:customStyle="1" w:styleId="WW-Absatz-Standardschriftart111">
    <w:name w:val="WW-Absatz-Standardschriftart111"/>
    <w:rsid w:val="0059486B"/>
  </w:style>
  <w:style w:type="character" w:customStyle="1" w:styleId="WW-Absatz-Standardschriftart1111">
    <w:name w:val="WW-Absatz-Standardschriftart1111"/>
    <w:rsid w:val="0059486B"/>
  </w:style>
  <w:style w:type="character" w:customStyle="1" w:styleId="WW-Absatz-Standardschriftart11111">
    <w:name w:val="WW-Absatz-Standardschriftart11111"/>
    <w:rsid w:val="0059486B"/>
  </w:style>
  <w:style w:type="character" w:customStyle="1" w:styleId="WW8Num2z0">
    <w:name w:val="WW8Num2z0"/>
    <w:rsid w:val="0059486B"/>
    <w:rPr>
      <w:rFonts w:ascii="Times New Roman" w:hAnsi="Times New Roman" w:cs="Times New Roman"/>
    </w:rPr>
  </w:style>
  <w:style w:type="character" w:customStyle="1" w:styleId="WW8NumSt1z0">
    <w:name w:val="WW8NumSt1z0"/>
    <w:rsid w:val="0059486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9486B"/>
  </w:style>
  <w:style w:type="character" w:customStyle="1" w:styleId="a3">
    <w:name w:val="Символ нумерации"/>
    <w:rsid w:val="0059486B"/>
  </w:style>
  <w:style w:type="paragraph" w:customStyle="1" w:styleId="a4">
    <w:name w:val="Заголовок"/>
    <w:basedOn w:val="a"/>
    <w:next w:val="a5"/>
    <w:rsid w:val="0059486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9486B"/>
    <w:pPr>
      <w:spacing w:after="120"/>
    </w:pPr>
  </w:style>
  <w:style w:type="paragraph" w:styleId="a6">
    <w:name w:val="List"/>
    <w:basedOn w:val="a5"/>
    <w:rsid w:val="0059486B"/>
    <w:rPr>
      <w:rFonts w:ascii="Arial" w:hAnsi="Arial" w:cs="Mangal"/>
    </w:rPr>
  </w:style>
  <w:style w:type="paragraph" w:customStyle="1" w:styleId="11">
    <w:name w:val="Название1"/>
    <w:basedOn w:val="a"/>
    <w:rsid w:val="0059486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9486B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59486B"/>
    <w:pPr>
      <w:suppressLineNumbers/>
    </w:pPr>
  </w:style>
  <w:style w:type="paragraph" w:customStyle="1" w:styleId="a8">
    <w:name w:val="Заголовок таблицы"/>
    <w:basedOn w:val="a7"/>
    <w:rsid w:val="0059486B"/>
    <w:pPr>
      <w:jc w:val="center"/>
    </w:pPr>
    <w:rPr>
      <w:b/>
      <w:bCs/>
    </w:rPr>
  </w:style>
  <w:style w:type="table" w:styleId="a9">
    <w:name w:val="Table Grid"/>
    <w:basedOn w:val="a1"/>
    <w:rsid w:val="003167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726EA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993D2B"/>
    <w:rPr>
      <w:b/>
      <w:bCs/>
      <w:sz w:val="28"/>
      <w:szCs w:val="28"/>
    </w:rPr>
  </w:style>
  <w:style w:type="paragraph" w:styleId="ab">
    <w:name w:val="No Spacing"/>
    <w:uiPriority w:val="1"/>
    <w:qFormat/>
    <w:rsid w:val="00993D2B"/>
    <w:pPr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styleId="ac">
    <w:name w:val="Balloon Text"/>
    <w:basedOn w:val="a"/>
    <w:link w:val="ad"/>
    <w:rsid w:val="003976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97621"/>
    <w:rPr>
      <w:rFonts w:ascii="Tahoma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rsid w:val="009C05D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C05D2"/>
    <w:rPr>
      <w:sz w:val="24"/>
      <w:szCs w:val="24"/>
      <w:lang w:eastAsia="ar-SA"/>
    </w:rPr>
  </w:style>
  <w:style w:type="paragraph" w:customStyle="1" w:styleId="ConsPlusTitle">
    <w:name w:val="ConsPlusTitle"/>
    <w:rsid w:val="009C0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C05D2"/>
    <w:pPr>
      <w:ind w:left="720"/>
      <w:contextualSpacing/>
    </w:pPr>
  </w:style>
  <w:style w:type="paragraph" w:styleId="af1">
    <w:name w:val="header"/>
    <w:basedOn w:val="a"/>
    <w:link w:val="af2"/>
    <w:rsid w:val="006D268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D268B"/>
    <w:rPr>
      <w:sz w:val="24"/>
      <w:szCs w:val="24"/>
      <w:lang w:eastAsia="ar-SA"/>
    </w:rPr>
  </w:style>
  <w:style w:type="paragraph" w:styleId="af3">
    <w:name w:val="footer"/>
    <w:basedOn w:val="a"/>
    <w:link w:val="af4"/>
    <w:rsid w:val="006D26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D268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519F-0389-4B97-B335-E037C0D1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-</cp:lastModifiedBy>
  <cp:revision>4</cp:revision>
  <cp:lastPrinted>2019-05-06T12:02:00Z</cp:lastPrinted>
  <dcterms:created xsi:type="dcterms:W3CDTF">2019-05-06T12:01:00Z</dcterms:created>
  <dcterms:modified xsi:type="dcterms:W3CDTF">2019-05-07T11:41:00Z</dcterms:modified>
</cp:coreProperties>
</file>